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8D8FE" w14:textId="77777777" w:rsidR="00FE06D8" w:rsidRPr="000E750B" w:rsidRDefault="008E6008" w:rsidP="000E750B">
      <w:pPr>
        <w:pStyle w:val="Title"/>
        <w:ind w:left="2160" w:right="86" w:hanging="216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750B">
        <w:rPr>
          <w:bCs/>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Saturday</w:t>
      </w:r>
    </w:p>
    <w:p w14:paraId="76095153" w14:textId="56395FD5" w:rsidR="00FE06D8" w:rsidRDefault="000E750B" w:rsidP="000E750B">
      <w:pPr>
        <w:spacing w:before="120" w:after="120"/>
        <w:ind w:left="2160" w:hanging="2160"/>
        <w:jc w:val="center"/>
        <w:rPr>
          <w:color w:val="FF0000"/>
        </w:rPr>
      </w:pPr>
      <w:r>
        <w:rPr>
          <w:noProof/>
        </w:rPr>
        <w:drawing>
          <wp:anchor distT="0" distB="0" distL="114300" distR="114300" simplePos="0" relativeHeight="251657728" behindDoc="1" locked="0" layoutInCell="1" allowOverlap="1" wp14:anchorId="57B8E19B" wp14:editId="6EB52091">
            <wp:simplePos x="2514600" y="1819275"/>
            <wp:positionH relativeFrom="margin">
              <wp:align>center</wp:align>
            </wp:positionH>
            <wp:positionV relativeFrom="margin">
              <wp:align>center</wp:align>
            </wp:positionV>
            <wp:extent cx="3762375" cy="5419725"/>
            <wp:effectExtent l="152400" t="152400" r="371475" b="371475"/>
            <wp:wrapSquare wrapText="bothSides"/>
            <wp:docPr id="2" name="Picture 2" descr="resurrection_rub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rrection_rube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2375" cy="54197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E81E12D" w14:textId="77777777" w:rsidR="00FE06D8" w:rsidRPr="0004633C" w:rsidRDefault="00FE06D8" w:rsidP="000E750B">
      <w:pPr>
        <w:spacing w:before="120" w:after="120"/>
        <w:ind w:left="2160" w:right="1152" w:hanging="2160"/>
        <w:jc w:val="center"/>
        <w:rPr>
          <w:color w:val="FF0000"/>
        </w:rPr>
      </w:pPr>
    </w:p>
    <w:p w14:paraId="37A85749" w14:textId="77777777" w:rsidR="00FE06D8" w:rsidRDefault="00FE06D8" w:rsidP="000E750B">
      <w:pPr>
        <w:spacing w:before="120" w:after="120"/>
        <w:ind w:left="2160" w:right="1152" w:hanging="2160"/>
        <w:jc w:val="center"/>
        <w:rPr>
          <w:color w:val="FF0000"/>
        </w:rPr>
      </w:pPr>
    </w:p>
    <w:p w14:paraId="5029607D" w14:textId="77777777" w:rsidR="00FE06D8" w:rsidRDefault="00FE06D8" w:rsidP="000E750B">
      <w:pPr>
        <w:spacing w:before="120" w:after="120"/>
        <w:ind w:left="2160" w:right="1152" w:hanging="2160"/>
        <w:jc w:val="center"/>
        <w:rPr>
          <w:color w:val="FF0000"/>
        </w:rPr>
      </w:pPr>
    </w:p>
    <w:p w14:paraId="5E677480" w14:textId="77777777" w:rsidR="00FE06D8" w:rsidRDefault="00FE06D8" w:rsidP="000E750B">
      <w:pPr>
        <w:spacing w:before="120" w:after="120"/>
        <w:ind w:left="2160" w:right="1152" w:hanging="2160"/>
        <w:jc w:val="center"/>
        <w:rPr>
          <w:color w:val="FF0000"/>
        </w:rPr>
      </w:pPr>
    </w:p>
    <w:p w14:paraId="41ED2B37" w14:textId="77777777" w:rsidR="00FE06D8" w:rsidRDefault="00FE06D8" w:rsidP="000E750B">
      <w:pPr>
        <w:spacing w:before="120" w:after="120"/>
        <w:ind w:left="2160" w:right="1152" w:hanging="2160"/>
        <w:jc w:val="center"/>
        <w:rPr>
          <w:color w:val="FF0000"/>
        </w:rPr>
      </w:pPr>
    </w:p>
    <w:p w14:paraId="429FB938" w14:textId="77777777" w:rsidR="00FE06D8" w:rsidRDefault="00FE06D8" w:rsidP="000E750B">
      <w:pPr>
        <w:spacing w:before="120" w:after="120"/>
        <w:ind w:left="2160" w:right="1152" w:hanging="2160"/>
        <w:jc w:val="center"/>
        <w:rPr>
          <w:color w:val="FF0000"/>
        </w:rPr>
      </w:pPr>
    </w:p>
    <w:p w14:paraId="049163D4" w14:textId="77777777" w:rsidR="00FE06D8" w:rsidRDefault="00FE06D8" w:rsidP="000E750B">
      <w:pPr>
        <w:spacing w:before="120" w:after="120"/>
        <w:ind w:left="2160" w:right="1152" w:hanging="2160"/>
        <w:jc w:val="center"/>
        <w:rPr>
          <w:color w:val="FF0000"/>
        </w:rPr>
      </w:pPr>
    </w:p>
    <w:p w14:paraId="58AF5E42" w14:textId="77777777" w:rsidR="00FE06D8" w:rsidRDefault="00FE06D8" w:rsidP="000E750B">
      <w:pPr>
        <w:spacing w:before="120" w:after="120"/>
        <w:ind w:left="2160" w:right="1152" w:hanging="2160"/>
        <w:jc w:val="center"/>
        <w:rPr>
          <w:color w:val="FF0000"/>
        </w:rPr>
      </w:pPr>
    </w:p>
    <w:p w14:paraId="5ABFE430" w14:textId="77777777" w:rsidR="00FE06D8" w:rsidRDefault="00FE06D8" w:rsidP="000E750B">
      <w:pPr>
        <w:spacing w:before="120" w:after="120"/>
        <w:ind w:left="2160" w:right="1152" w:hanging="2160"/>
        <w:jc w:val="center"/>
        <w:rPr>
          <w:color w:val="FF0000"/>
        </w:rPr>
      </w:pPr>
    </w:p>
    <w:p w14:paraId="0EA1F9F4" w14:textId="77777777" w:rsidR="00FE06D8" w:rsidRDefault="00FE06D8" w:rsidP="000E750B">
      <w:pPr>
        <w:spacing w:before="120" w:after="120"/>
        <w:ind w:left="2160" w:right="1152" w:hanging="2160"/>
        <w:jc w:val="center"/>
        <w:rPr>
          <w:color w:val="FF0000"/>
        </w:rPr>
      </w:pPr>
    </w:p>
    <w:p w14:paraId="76FECA6C" w14:textId="77777777" w:rsidR="00FE06D8" w:rsidRDefault="00FE06D8" w:rsidP="000E750B">
      <w:pPr>
        <w:spacing w:before="120" w:after="120"/>
        <w:ind w:left="2160" w:right="1152" w:hanging="2160"/>
        <w:jc w:val="center"/>
        <w:rPr>
          <w:color w:val="FF0000"/>
        </w:rPr>
      </w:pPr>
    </w:p>
    <w:p w14:paraId="27A887B3" w14:textId="77777777" w:rsidR="00FE06D8" w:rsidRDefault="00FE06D8" w:rsidP="000E750B">
      <w:pPr>
        <w:spacing w:before="120" w:after="120"/>
        <w:ind w:left="2160" w:right="1152" w:hanging="2160"/>
        <w:jc w:val="center"/>
        <w:rPr>
          <w:color w:val="FF0000"/>
        </w:rPr>
      </w:pPr>
    </w:p>
    <w:p w14:paraId="076A9840" w14:textId="77777777" w:rsidR="00FE06D8" w:rsidRDefault="00FE06D8" w:rsidP="000E750B">
      <w:pPr>
        <w:spacing w:before="120" w:after="120"/>
        <w:ind w:left="2160" w:right="1152" w:hanging="2160"/>
        <w:jc w:val="center"/>
        <w:rPr>
          <w:color w:val="FF0000"/>
        </w:rPr>
      </w:pPr>
    </w:p>
    <w:p w14:paraId="1F5F87E6" w14:textId="77777777" w:rsidR="00FE06D8" w:rsidRDefault="00FE06D8" w:rsidP="000E750B">
      <w:pPr>
        <w:spacing w:before="120" w:after="120"/>
        <w:ind w:left="2160" w:right="1152" w:hanging="2160"/>
        <w:jc w:val="center"/>
        <w:rPr>
          <w:color w:val="FF0000"/>
        </w:rPr>
      </w:pPr>
    </w:p>
    <w:p w14:paraId="2EED4252" w14:textId="77777777" w:rsidR="00FE06D8" w:rsidRDefault="00FE06D8" w:rsidP="000E750B">
      <w:pPr>
        <w:spacing w:before="120" w:after="120"/>
        <w:ind w:left="2160" w:right="1152" w:hanging="2160"/>
        <w:jc w:val="center"/>
        <w:rPr>
          <w:color w:val="FF0000"/>
        </w:rPr>
      </w:pPr>
    </w:p>
    <w:p w14:paraId="5F160D5E" w14:textId="77777777" w:rsidR="00FE06D8" w:rsidRDefault="00FE06D8" w:rsidP="000E750B">
      <w:pPr>
        <w:spacing w:before="120" w:after="120"/>
        <w:ind w:left="2160" w:right="1152" w:hanging="2160"/>
        <w:jc w:val="center"/>
        <w:rPr>
          <w:color w:val="FF0000"/>
        </w:rPr>
      </w:pPr>
    </w:p>
    <w:p w14:paraId="6C0BB739" w14:textId="77777777" w:rsidR="00FE06D8" w:rsidRDefault="00FE06D8" w:rsidP="000E750B">
      <w:pPr>
        <w:spacing w:before="120" w:after="120"/>
        <w:ind w:left="2160" w:right="1152" w:hanging="2160"/>
        <w:jc w:val="center"/>
        <w:rPr>
          <w:color w:val="FF0000"/>
        </w:rPr>
      </w:pPr>
    </w:p>
    <w:p w14:paraId="1880EB03" w14:textId="77777777" w:rsidR="00FE06D8" w:rsidRDefault="00FE06D8" w:rsidP="000E750B">
      <w:pPr>
        <w:spacing w:before="120" w:after="120"/>
        <w:ind w:left="2160" w:right="1152" w:hanging="2160"/>
        <w:jc w:val="center"/>
        <w:rPr>
          <w:color w:val="FF0000"/>
        </w:rPr>
      </w:pPr>
    </w:p>
    <w:p w14:paraId="24C49BBF" w14:textId="77777777" w:rsidR="00FE06D8" w:rsidRDefault="00FE06D8" w:rsidP="000E750B">
      <w:pPr>
        <w:spacing w:before="120" w:after="120"/>
        <w:ind w:left="2160" w:right="1152" w:hanging="2160"/>
        <w:jc w:val="center"/>
        <w:rPr>
          <w:color w:val="FF0000"/>
        </w:rPr>
      </w:pPr>
    </w:p>
    <w:p w14:paraId="2597B712" w14:textId="77777777" w:rsidR="00FE06D8" w:rsidRDefault="00FE06D8" w:rsidP="000E750B">
      <w:pPr>
        <w:spacing w:before="120" w:after="120"/>
        <w:ind w:left="2160" w:right="1152" w:hanging="2160"/>
        <w:jc w:val="center"/>
        <w:rPr>
          <w:color w:val="FF0000"/>
        </w:rPr>
      </w:pPr>
    </w:p>
    <w:p w14:paraId="51BF4EDD" w14:textId="6D59E5E5" w:rsidR="00FE06D8" w:rsidRPr="000E750B" w:rsidRDefault="008E6008" w:rsidP="000E750B">
      <w:pPr>
        <w:spacing w:before="120" w:after="120"/>
        <w:ind w:left="2160" w:hanging="216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750B">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11, 2020</w:t>
      </w:r>
    </w:p>
    <w:p w14:paraId="381C84FB" w14:textId="77777777" w:rsidR="000E750B" w:rsidRDefault="000E750B" w:rsidP="000E750B">
      <w:pPr>
        <w:spacing w:before="120" w:after="120"/>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3803B3" w14:textId="770C90D0" w:rsidR="000E750B" w:rsidRDefault="00067AC4" w:rsidP="000E750B">
      <w:pPr>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750B">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03EF67DB" w14:textId="0B29667D" w:rsidR="000E750B" w:rsidRPr="000E750B" w:rsidRDefault="00067AC4" w:rsidP="000E750B">
      <w:pPr>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750B">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
    <w:p w14:paraId="6A94E3BC" w14:textId="4E4D7D7C" w:rsidR="000E750B" w:rsidRPr="000E750B" w:rsidRDefault="00067AC4" w:rsidP="000E750B">
      <w:pPr>
        <w:ind w:left="2160" w:hanging="216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750B">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Profitable</w:t>
      </w:r>
    </w:p>
    <w:p w14:paraId="1F5028C0" w14:textId="61381EAC" w:rsidR="006A57F1" w:rsidRDefault="00067AC4" w:rsidP="006A57F1">
      <w:pPr>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750B">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w:t>
      </w:r>
    </w:p>
    <w:p w14:paraId="40FD8CEB" w14:textId="5A13E471" w:rsidR="006A57F1" w:rsidRDefault="006A57F1" w:rsidP="006A57F1">
      <w:pPr>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2FB16C" w14:textId="77777777" w:rsidR="006A57F1" w:rsidRDefault="006A57F1" w:rsidP="006A57F1">
      <w:pPr>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0DFFD9" w14:textId="35AF40A7" w:rsidR="00E36FC6" w:rsidRPr="000E750B" w:rsidRDefault="000E750B" w:rsidP="006A57F1">
      <w:pPr>
        <w:jc w:val="both"/>
        <w:rPr>
          <w:color w:val="FF0000"/>
          <w:sz w:val="32"/>
          <w:szCs w:val="32"/>
        </w:rPr>
      </w:pPr>
      <w:r>
        <w:rPr>
          <w:b/>
          <w:sz w:val="80"/>
          <w:szCs w:val="80"/>
        </w:rPr>
        <w:br w:type="page"/>
      </w:r>
      <w:r w:rsidR="00E36FC6" w:rsidRPr="000E750B">
        <w:rPr>
          <w:color w:val="FF0000"/>
          <w:sz w:val="32"/>
          <w:szCs w:val="32"/>
        </w:rPr>
        <w:lastRenderedPageBreak/>
        <w:t xml:space="preserve">The Presider and the deacon enter from the </w:t>
      </w:r>
      <w:r w:rsidR="008E6008" w:rsidRPr="000E750B">
        <w:rPr>
          <w:color w:val="FF0000"/>
          <w:sz w:val="32"/>
          <w:szCs w:val="32"/>
        </w:rPr>
        <w:t>Sacristy</w:t>
      </w:r>
      <w:r w:rsidR="00E36FC6" w:rsidRPr="000E750B">
        <w:rPr>
          <w:color w:val="FF0000"/>
          <w:sz w:val="32"/>
          <w:szCs w:val="32"/>
        </w:rPr>
        <w:t xml:space="preserve">.  They reverence the Altar and stand </w:t>
      </w:r>
      <w:r w:rsidR="001B0C53" w:rsidRPr="000E750B">
        <w:rPr>
          <w:color w:val="FF0000"/>
          <w:sz w:val="32"/>
          <w:szCs w:val="32"/>
        </w:rPr>
        <w:t>in front of it</w:t>
      </w:r>
      <w:r w:rsidR="00E36FC6" w:rsidRPr="000E750B">
        <w:rPr>
          <w:color w:val="FF0000"/>
          <w:sz w:val="32"/>
          <w:szCs w:val="32"/>
        </w:rPr>
        <w:t>, facing the people.</w:t>
      </w:r>
    </w:p>
    <w:p w14:paraId="3C30EC09" w14:textId="77777777" w:rsidR="00E36FC6" w:rsidRPr="000E750B" w:rsidRDefault="00E36FC6" w:rsidP="000E750B">
      <w:pPr>
        <w:pStyle w:val="Heading1"/>
        <w:spacing w:before="120" w:after="120"/>
        <w:ind w:left="2160" w:hanging="2160"/>
        <w:rPr>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750B">
        <w:rPr>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14:paraId="7BD0609D" w14:textId="77777777" w:rsidR="00E36FC6" w:rsidRDefault="00E36FC6" w:rsidP="000E750B">
      <w:pPr>
        <w:pStyle w:val="BodyText2"/>
        <w:spacing w:before="120" w:after="120"/>
        <w:ind w:left="2160" w:hanging="2160"/>
        <w:rPr>
          <w:b/>
        </w:rPr>
      </w:pPr>
      <w:r>
        <w:rPr>
          <w:b/>
        </w:rPr>
        <w:t xml:space="preserve">Presider: </w:t>
      </w:r>
      <w:r>
        <w:rPr>
          <w:b/>
        </w:rPr>
        <w:tab/>
        <w:t>Blessed be the Holy, Eternal, and Undivided Trinity: Father, Son, and Holy Spirit.</w:t>
      </w:r>
    </w:p>
    <w:p w14:paraId="04175B2E" w14:textId="77777777" w:rsidR="00E36FC6" w:rsidRDefault="00E36FC6" w:rsidP="000E750B">
      <w:pPr>
        <w:spacing w:before="120" w:after="120"/>
        <w:ind w:left="2160" w:hanging="2160"/>
        <w:jc w:val="both"/>
        <w:rPr>
          <w:i/>
          <w:sz w:val="32"/>
        </w:rPr>
      </w:pPr>
      <w:r>
        <w:rPr>
          <w:i/>
          <w:sz w:val="36"/>
        </w:rPr>
        <w:t xml:space="preserve">People: </w:t>
      </w:r>
      <w:r>
        <w:rPr>
          <w:i/>
          <w:sz w:val="36"/>
        </w:rPr>
        <w:tab/>
        <w:t xml:space="preserve">And blessed be His glorious Kingdom, tonight and always, throughout all ages.  </w:t>
      </w:r>
      <w:r>
        <w:rPr>
          <w:b/>
          <w:i/>
          <w:sz w:val="36"/>
        </w:rPr>
        <w:t>Amen</w:t>
      </w:r>
      <w:r>
        <w:rPr>
          <w:i/>
          <w:sz w:val="36"/>
        </w:rPr>
        <w:t>.</w:t>
      </w:r>
    </w:p>
    <w:p w14:paraId="7D6E5A38" w14:textId="77777777" w:rsidR="00E36FC6" w:rsidRPr="000E750B" w:rsidRDefault="00E36FC6" w:rsidP="000E750B">
      <w:pPr>
        <w:pStyle w:val="Heading1"/>
        <w:spacing w:before="120" w:after="120"/>
        <w:ind w:left="2160" w:hanging="2160"/>
        <w:rPr>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750B">
        <w:rPr>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w:t>
      </w:r>
      <w:r w:rsidR="00BD6580" w:rsidRPr="000E750B">
        <w:rPr>
          <w:b w:val="0"/>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Day</w:t>
      </w:r>
    </w:p>
    <w:p w14:paraId="390C683A" w14:textId="77777777" w:rsidR="00F71738" w:rsidRDefault="00E36FC6" w:rsidP="000E750B">
      <w:pPr>
        <w:pStyle w:val="BodyText3"/>
        <w:spacing w:before="120" w:after="120"/>
        <w:ind w:left="2160" w:hanging="2160"/>
        <w:rPr>
          <w:b/>
        </w:rPr>
      </w:pPr>
      <w:r>
        <w:rPr>
          <w:b/>
        </w:rPr>
        <w:t xml:space="preserve">Presider: </w:t>
      </w:r>
      <w:r>
        <w:rPr>
          <w:b/>
        </w:rPr>
        <w:tab/>
      </w:r>
      <w:r w:rsidR="00F71738">
        <w:rPr>
          <w:b/>
        </w:rPr>
        <w:t>The Lord be with you.</w:t>
      </w:r>
    </w:p>
    <w:p w14:paraId="2C073876" w14:textId="5D747160" w:rsidR="00F71738" w:rsidRPr="00F71738" w:rsidRDefault="00F71738" w:rsidP="000E750B">
      <w:pPr>
        <w:pStyle w:val="BodyText3"/>
        <w:spacing w:before="120" w:after="120"/>
        <w:ind w:left="2160" w:hanging="2160"/>
        <w:rPr>
          <w:i/>
        </w:rPr>
      </w:pPr>
      <w:r w:rsidRPr="00F71738">
        <w:rPr>
          <w:i/>
        </w:rPr>
        <w:t>People:</w:t>
      </w:r>
      <w:r w:rsidRPr="00F71738">
        <w:rPr>
          <w:i/>
        </w:rPr>
        <w:tab/>
        <w:t>And with your spirit.</w:t>
      </w:r>
    </w:p>
    <w:p w14:paraId="289D62D3" w14:textId="77777777" w:rsidR="000E750B" w:rsidRDefault="00F71738" w:rsidP="000E750B">
      <w:pPr>
        <w:pStyle w:val="BodyText3"/>
        <w:spacing w:before="120" w:after="120"/>
        <w:ind w:left="2160" w:hanging="2160"/>
        <w:rPr>
          <w:b/>
        </w:rPr>
      </w:pPr>
      <w:r>
        <w:rPr>
          <w:b/>
        </w:rPr>
        <w:t xml:space="preserve">Presider: </w:t>
      </w:r>
      <w:r>
        <w:rPr>
          <w:b/>
        </w:rPr>
        <w:tab/>
      </w:r>
      <w:r w:rsidR="00E36FC6">
        <w:rPr>
          <w:b/>
        </w:rPr>
        <w:t>Let us pray.</w:t>
      </w:r>
      <w:r>
        <w:rPr>
          <w:b/>
        </w:rPr>
        <w:t xml:space="preserve">  </w:t>
      </w:r>
    </w:p>
    <w:p w14:paraId="2989A76A" w14:textId="38E4F139" w:rsidR="00E36FC6" w:rsidRPr="000E750B" w:rsidRDefault="008E6008" w:rsidP="000E750B">
      <w:pPr>
        <w:pStyle w:val="BodyText3"/>
        <w:spacing w:before="120" w:after="120"/>
        <w:ind w:left="2160" w:hanging="2160"/>
        <w:rPr>
          <w:b/>
          <w:sz w:val="32"/>
          <w:szCs w:val="18"/>
        </w:rPr>
      </w:pPr>
      <w:r w:rsidRPr="000E750B">
        <w:rPr>
          <w:color w:val="FF0000"/>
          <w:sz w:val="32"/>
          <w:szCs w:val="18"/>
        </w:rPr>
        <w:t>Miter off</w:t>
      </w:r>
    </w:p>
    <w:p w14:paraId="0A81C4AB" w14:textId="77777777" w:rsidR="008A3BF1" w:rsidRDefault="00BD6580" w:rsidP="000E750B">
      <w:pPr>
        <w:autoSpaceDE w:val="0"/>
        <w:autoSpaceDN w:val="0"/>
        <w:adjustRightInd w:val="0"/>
        <w:spacing w:before="120" w:after="120"/>
        <w:ind w:left="2160"/>
        <w:jc w:val="both"/>
        <w:rPr>
          <w:b/>
          <w:sz w:val="36"/>
          <w:szCs w:val="36"/>
        </w:rPr>
      </w:pPr>
      <w:r w:rsidRPr="008A3BF1">
        <w:rPr>
          <w:b/>
          <w:sz w:val="36"/>
          <w:szCs w:val="36"/>
        </w:rPr>
        <w:t xml:space="preserve">O God, Creator of heaven and earth: </w:t>
      </w:r>
    </w:p>
    <w:p w14:paraId="73577A79" w14:textId="77777777" w:rsidR="008A3BF1" w:rsidRDefault="00BD6580" w:rsidP="000E750B">
      <w:pPr>
        <w:autoSpaceDE w:val="0"/>
        <w:autoSpaceDN w:val="0"/>
        <w:adjustRightInd w:val="0"/>
        <w:spacing w:before="120" w:after="120"/>
        <w:ind w:left="2160"/>
        <w:jc w:val="both"/>
        <w:rPr>
          <w:b/>
          <w:sz w:val="36"/>
          <w:szCs w:val="36"/>
        </w:rPr>
      </w:pPr>
      <w:r w:rsidRPr="008A3BF1">
        <w:rPr>
          <w:b/>
          <w:sz w:val="36"/>
          <w:szCs w:val="36"/>
        </w:rPr>
        <w:t xml:space="preserve">Grant that, as the crucified body of your dear Son was laid in the tomb and rested on His holy Sabbath, so we may await with Him the coming of the third day, and rise with Him to newness of life; </w:t>
      </w:r>
    </w:p>
    <w:p w14:paraId="3E82A267" w14:textId="1C3FC941" w:rsidR="00BD6580" w:rsidRPr="008E6008" w:rsidRDefault="00BD6580" w:rsidP="000E750B">
      <w:pPr>
        <w:autoSpaceDE w:val="0"/>
        <w:autoSpaceDN w:val="0"/>
        <w:adjustRightInd w:val="0"/>
        <w:spacing w:before="120" w:after="120"/>
        <w:ind w:left="2160"/>
        <w:jc w:val="both"/>
        <w:rPr>
          <w:b/>
          <w:i/>
          <w:sz w:val="36"/>
          <w:szCs w:val="36"/>
        </w:rPr>
      </w:pPr>
      <w:r w:rsidRPr="008A3BF1">
        <w:rPr>
          <w:b/>
          <w:sz w:val="36"/>
          <w:szCs w:val="36"/>
        </w:rPr>
        <w:t xml:space="preserve">Who now lives and reigns with You and the Holy Spirit, one God, forever and </w:t>
      </w:r>
      <w:proofErr w:type="gramStart"/>
      <w:r w:rsidRPr="008A3BF1">
        <w:rPr>
          <w:b/>
          <w:sz w:val="36"/>
          <w:szCs w:val="36"/>
        </w:rPr>
        <w:t>ever</w:t>
      </w:r>
      <w:r w:rsidRPr="008E6008">
        <w:rPr>
          <w:sz w:val="36"/>
          <w:szCs w:val="36"/>
        </w:rPr>
        <w:t>.</w:t>
      </w:r>
      <w:proofErr w:type="gramEnd"/>
      <w:r w:rsidRPr="008E6008">
        <w:rPr>
          <w:sz w:val="36"/>
          <w:szCs w:val="36"/>
        </w:rPr>
        <w:t xml:space="preserve">  </w:t>
      </w:r>
      <w:r w:rsidRPr="008E6008">
        <w:rPr>
          <w:b/>
          <w:i/>
          <w:sz w:val="36"/>
          <w:szCs w:val="36"/>
        </w:rPr>
        <w:t>Amen</w:t>
      </w:r>
      <w:r w:rsidR="000E750B">
        <w:rPr>
          <w:b/>
          <w:i/>
          <w:sz w:val="36"/>
          <w:szCs w:val="36"/>
        </w:rPr>
        <w:t>.</w:t>
      </w:r>
    </w:p>
    <w:p w14:paraId="349D1492" w14:textId="77777777" w:rsidR="00E36FC6" w:rsidRDefault="00E36FC6" w:rsidP="000E750B">
      <w:pPr>
        <w:spacing w:before="120" w:after="120"/>
        <w:ind w:left="2160" w:hanging="2160"/>
        <w:jc w:val="both"/>
        <w:rPr>
          <w:b/>
          <w:sz w:val="36"/>
          <w:szCs w:val="36"/>
        </w:rPr>
      </w:pPr>
    </w:p>
    <w:p w14:paraId="4000A346" w14:textId="77777777" w:rsidR="000E750B" w:rsidRPr="0094675D" w:rsidRDefault="000E750B" w:rsidP="000E750B">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73848161" w14:textId="77777777" w:rsidR="000E750B" w:rsidRPr="0094675D" w:rsidRDefault="000E750B" w:rsidP="000E750B">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be seated</w:t>
      </w:r>
    </w:p>
    <w:p w14:paraId="3D6454FC" w14:textId="77777777" w:rsidR="000E750B" w:rsidRPr="0094675D" w:rsidRDefault="000E750B" w:rsidP="000E750B">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4D1D0D01" w14:textId="33EA0DCF" w:rsidR="000E750B" w:rsidRPr="0094675D" w:rsidRDefault="000E750B" w:rsidP="000E750B">
      <w:pPr>
        <w:spacing w:after="120"/>
        <w:ind w:left="2160" w:hanging="2160"/>
        <w:jc w:val="both"/>
        <w:rPr>
          <w:i/>
          <w:snapToGrid w:val="0"/>
          <w:color w:val="000000"/>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Pr="0094675D">
        <w:rPr>
          <w:snapToGrid w:val="0"/>
          <w:color w:val="000000"/>
          <w:sz w:val="36"/>
          <w:szCs w:val="36"/>
        </w:rPr>
        <w:t xml:space="preserve">A Proclamation of the Word of God from the book of </w:t>
      </w:r>
      <w:r>
        <w:rPr>
          <w:snapToGrid w:val="0"/>
          <w:color w:val="000000"/>
          <w:sz w:val="36"/>
          <w:szCs w:val="36"/>
        </w:rPr>
        <w:t xml:space="preserve">the Prophet </w:t>
      </w:r>
      <w:r w:rsidR="00576888">
        <w:rPr>
          <w:snapToGrid w:val="0"/>
          <w:color w:val="000000"/>
          <w:sz w:val="36"/>
          <w:szCs w:val="36"/>
        </w:rPr>
        <w:t>Job</w:t>
      </w:r>
      <w:r w:rsidRPr="0094675D">
        <w:rPr>
          <w:snapToGrid w:val="0"/>
          <w:color w:val="000000"/>
          <w:sz w:val="36"/>
          <w:szCs w:val="36"/>
        </w:rPr>
        <w:t xml:space="preserve">, Chapter </w:t>
      </w:r>
      <w:r w:rsidR="00576888">
        <w:rPr>
          <w:snapToGrid w:val="0"/>
          <w:color w:val="000000"/>
          <w:sz w:val="36"/>
          <w:szCs w:val="36"/>
        </w:rPr>
        <w:t>Fourteen</w:t>
      </w:r>
      <w:r w:rsidRPr="0094675D">
        <w:rPr>
          <w:snapToGrid w:val="0"/>
          <w:color w:val="000000"/>
          <w:sz w:val="36"/>
          <w:szCs w:val="36"/>
        </w:rPr>
        <w:t>.</w:t>
      </w:r>
    </w:p>
    <w:p w14:paraId="092B0600" w14:textId="10AF39C3" w:rsidR="008A3BF1" w:rsidRPr="006A57F1" w:rsidRDefault="008A3BF1" w:rsidP="00576888">
      <w:pPr>
        <w:shd w:val="clear" w:color="auto" w:fill="FFFFFF"/>
        <w:spacing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7F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14: 1-14</w:t>
      </w:r>
    </w:p>
    <w:p w14:paraId="2D47B46C" w14:textId="77777777" w:rsidR="00576888" w:rsidRPr="0094675D" w:rsidRDefault="00576888" w:rsidP="00576888">
      <w:pPr>
        <w:autoSpaceDE w:val="0"/>
        <w:autoSpaceDN w:val="0"/>
        <w:adjustRightInd w:val="0"/>
        <w:spacing w:after="120"/>
        <w:ind w:left="2160" w:hanging="2160"/>
        <w:jc w:val="both"/>
        <w:rPr>
          <w:sz w:val="36"/>
          <w:szCs w:val="36"/>
        </w:rPr>
      </w:pPr>
      <w:r w:rsidRPr="0094675D">
        <w:rPr>
          <w:sz w:val="36"/>
          <w:szCs w:val="36"/>
        </w:rPr>
        <w:t>Proclaimer:</w:t>
      </w:r>
      <w:r w:rsidRPr="0094675D">
        <w:rPr>
          <w:sz w:val="36"/>
          <w:szCs w:val="36"/>
        </w:rPr>
        <w:tab/>
        <w:t>The Word of the Lord.</w:t>
      </w:r>
    </w:p>
    <w:p w14:paraId="5291E320" w14:textId="0DBD7C98" w:rsidR="008A3BF1" w:rsidRDefault="00576888" w:rsidP="00576888">
      <w:pPr>
        <w:spacing w:before="120" w:after="120"/>
        <w:ind w:left="2160" w:hanging="2160"/>
        <w:rPr>
          <w:b/>
          <w:i/>
          <w:sz w:val="36"/>
          <w:szCs w:val="36"/>
        </w:rPr>
      </w:pPr>
      <w:r w:rsidRPr="0094675D">
        <w:rPr>
          <w:b/>
          <w:i/>
          <w:sz w:val="36"/>
          <w:szCs w:val="36"/>
        </w:rPr>
        <w:t>People:</w:t>
      </w:r>
      <w:r w:rsidRPr="0094675D">
        <w:rPr>
          <w:b/>
          <w:i/>
          <w:sz w:val="36"/>
          <w:szCs w:val="36"/>
        </w:rPr>
        <w:tab/>
        <w:t>Thanks be to God!</w:t>
      </w:r>
    </w:p>
    <w:p w14:paraId="39618DE3" w14:textId="757251EA" w:rsidR="00576888" w:rsidRPr="008A3BF1" w:rsidRDefault="00576888" w:rsidP="00576888">
      <w:pPr>
        <w:spacing w:before="120" w:after="120"/>
        <w:ind w:left="2160" w:hanging="2160"/>
        <w:rPr>
          <w:b/>
          <w:i/>
          <w:sz w:val="44"/>
          <w:szCs w:val="44"/>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Pr="00576888">
        <w:t xml:space="preserve"> </w:t>
      </w:r>
      <w:r>
        <w:t xml:space="preserve"> </w:t>
      </w:r>
      <w:r w:rsidRPr="0057688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118</w:t>
      </w:r>
      <w:r w:rsidR="006A57F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14 - 24</w:t>
      </w:r>
    </w:p>
    <w:p w14:paraId="41C3F1C5" w14:textId="77777777" w:rsidR="00576888" w:rsidRDefault="00576888" w:rsidP="00576888">
      <w:pPr>
        <w:spacing w:before="120" w:after="120"/>
        <w:ind w:left="2160" w:hanging="2160"/>
        <w:jc w:val="both"/>
        <w:rPr>
          <w:snapToGrid w:val="0"/>
          <w:sz w:val="36"/>
        </w:rPr>
      </w:pPr>
      <w:r>
        <w:rPr>
          <w:sz w:val="36"/>
        </w:rPr>
        <w:t>Proclaimer</w:t>
      </w:r>
      <w:r>
        <w:rPr>
          <w:b/>
          <w:sz w:val="36"/>
        </w:rPr>
        <w:t>:</w:t>
      </w:r>
      <w:r>
        <w:rPr>
          <w:i/>
          <w:sz w:val="36"/>
        </w:rPr>
        <w:tab/>
      </w:r>
      <w:r>
        <w:rPr>
          <w:snapToGrid w:val="0"/>
          <w:color w:val="000000"/>
          <w:sz w:val="36"/>
        </w:rPr>
        <w:t>The Lord is my strength and song, a</w:t>
      </w:r>
      <w:r>
        <w:rPr>
          <w:snapToGrid w:val="0"/>
          <w:sz w:val="36"/>
        </w:rPr>
        <w:t xml:space="preserve">nd He has </w:t>
      </w:r>
      <w:r w:rsidRPr="00232700">
        <w:rPr>
          <w:snapToGrid w:val="0"/>
          <w:sz w:val="36"/>
        </w:rPr>
        <w:t>become my salvation.</w:t>
      </w:r>
    </w:p>
    <w:p w14:paraId="151ED70E" w14:textId="4910FD07" w:rsidR="00576888" w:rsidRPr="00232700" w:rsidRDefault="00576888" w:rsidP="00576888">
      <w:pPr>
        <w:spacing w:before="120" w:after="120"/>
        <w:ind w:left="2160" w:hanging="2160"/>
        <w:jc w:val="both"/>
        <w:rPr>
          <w:snapToGrid w:val="0"/>
          <w:sz w:val="36"/>
        </w:rPr>
      </w:pPr>
      <w:r>
        <w:rPr>
          <w:b/>
          <w:i/>
          <w:sz w:val="36"/>
        </w:rPr>
        <w:t>People:</w:t>
      </w:r>
      <w:r>
        <w:rPr>
          <w:b/>
          <w:i/>
          <w:sz w:val="36"/>
        </w:rPr>
        <w:tab/>
      </w:r>
      <w:r>
        <w:rPr>
          <w:b/>
          <w:i/>
          <w:snapToGrid w:val="0"/>
          <w:sz w:val="36"/>
        </w:rPr>
        <w:t xml:space="preserve">The sound of joyful shouting and salvation is in the tents of the righteous; the right hand of the </w:t>
      </w:r>
      <w:r w:rsidRPr="00232700">
        <w:rPr>
          <w:b/>
          <w:i/>
          <w:snapToGrid w:val="0"/>
          <w:sz w:val="36"/>
        </w:rPr>
        <w:t>Lord does valiantly.</w:t>
      </w:r>
    </w:p>
    <w:p w14:paraId="64D90FB0" w14:textId="77777777" w:rsidR="00576888" w:rsidRDefault="00576888" w:rsidP="00576888">
      <w:pPr>
        <w:spacing w:before="120" w:after="120"/>
        <w:ind w:left="2160" w:hanging="2160"/>
        <w:jc w:val="both"/>
        <w:rPr>
          <w:snapToGrid w:val="0"/>
          <w:sz w:val="36"/>
        </w:rPr>
      </w:pPr>
      <w:r>
        <w:rPr>
          <w:sz w:val="36"/>
        </w:rPr>
        <w:t>Proclaimer</w:t>
      </w:r>
      <w:r>
        <w:rPr>
          <w:b/>
          <w:sz w:val="36"/>
        </w:rPr>
        <w:t>:</w:t>
      </w:r>
      <w:r>
        <w:rPr>
          <w:i/>
          <w:sz w:val="36"/>
        </w:rPr>
        <w:tab/>
      </w:r>
      <w:r>
        <w:rPr>
          <w:snapToGrid w:val="0"/>
          <w:sz w:val="36"/>
        </w:rPr>
        <w:t xml:space="preserve">The right hand of the Lord is exalted; the right hand of the </w:t>
      </w:r>
      <w:r w:rsidRPr="00232700">
        <w:rPr>
          <w:snapToGrid w:val="0"/>
          <w:sz w:val="36"/>
        </w:rPr>
        <w:t>Lord does valiantly.</w:t>
      </w:r>
    </w:p>
    <w:p w14:paraId="763BCFD7" w14:textId="2E87F074" w:rsidR="00576888" w:rsidRDefault="00576888" w:rsidP="00576888">
      <w:pPr>
        <w:spacing w:before="120" w:after="120"/>
        <w:ind w:left="2160" w:hanging="2160"/>
        <w:jc w:val="both"/>
        <w:rPr>
          <w:snapToGrid w:val="0"/>
          <w:sz w:val="36"/>
          <w:u w:val="single"/>
        </w:rPr>
      </w:pPr>
      <w:r>
        <w:rPr>
          <w:b/>
          <w:i/>
          <w:sz w:val="36"/>
        </w:rPr>
        <w:t>People:</w:t>
      </w:r>
      <w:r>
        <w:rPr>
          <w:b/>
          <w:i/>
          <w:sz w:val="36"/>
        </w:rPr>
        <w:tab/>
      </w:r>
      <w:r>
        <w:rPr>
          <w:b/>
          <w:i/>
          <w:snapToGrid w:val="0"/>
          <w:sz w:val="36"/>
        </w:rPr>
        <w:t xml:space="preserve">I shall not die, but live, and tell of the works </w:t>
      </w:r>
      <w:r w:rsidRPr="00232700">
        <w:rPr>
          <w:b/>
          <w:i/>
          <w:snapToGrid w:val="0"/>
          <w:sz w:val="36"/>
        </w:rPr>
        <w:t>of the Lord.</w:t>
      </w:r>
    </w:p>
    <w:p w14:paraId="6FA16370" w14:textId="30204E89" w:rsidR="00576888" w:rsidRDefault="00576888" w:rsidP="00576888">
      <w:pPr>
        <w:spacing w:before="120" w:after="120"/>
        <w:ind w:left="2160" w:hanging="2160"/>
        <w:jc w:val="both"/>
        <w:rPr>
          <w:snapToGrid w:val="0"/>
          <w:sz w:val="36"/>
        </w:rPr>
      </w:pPr>
      <w:r>
        <w:rPr>
          <w:sz w:val="36"/>
        </w:rPr>
        <w:t>Proclaimer</w:t>
      </w:r>
      <w:r>
        <w:rPr>
          <w:b/>
          <w:sz w:val="36"/>
        </w:rPr>
        <w:t>:</w:t>
      </w:r>
      <w:r>
        <w:rPr>
          <w:i/>
          <w:sz w:val="36"/>
        </w:rPr>
        <w:tab/>
      </w:r>
      <w:r>
        <w:rPr>
          <w:snapToGrid w:val="0"/>
          <w:sz w:val="36"/>
        </w:rPr>
        <w:t xml:space="preserve">The Lord has disciplined me severely, but He has not given me </w:t>
      </w:r>
      <w:r w:rsidRPr="00232700">
        <w:rPr>
          <w:snapToGrid w:val="0"/>
          <w:sz w:val="36"/>
        </w:rPr>
        <w:t>over to death.</w:t>
      </w:r>
    </w:p>
    <w:p w14:paraId="07E07234" w14:textId="4EE54FD1" w:rsidR="00576888" w:rsidRPr="00232700" w:rsidRDefault="00576888" w:rsidP="00576888">
      <w:pPr>
        <w:spacing w:before="120" w:after="120"/>
        <w:ind w:left="2160" w:hanging="2160"/>
        <w:jc w:val="both"/>
        <w:rPr>
          <w:snapToGrid w:val="0"/>
          <w:sz w:val="36"/>
        </w:rPr>
      </w:pPr>
      <w:r>
        <w:rPr>
          <w:b/>
          <w:i/>
          <w:sz w:val="36"/>
        </w:rPr>
        <w:t>People:</w:t>
      </w:r>
      <w:r>
        <w:rPr>
          <w:b/>
          <w:i/>
          <w:sz w:val="36"/>
        </w:rPr>
        <w:tab/>
      </w:r>
      <w:r>
        <w:rPr>
          <w:b/>
          <w:i/>
          <w:snapToGrid w:val="0"/>
          <w:sz w:val="36"/>
        </w:rPr>
        <w:t xml:space="preserve">Open to me the gates of righteousness; I shall enter through </w:t>
      </w:r>
      <w:proofErr w:type="gramStart"/>
      <w:r>
        <w:rPr>
          <w:b/>
          <w:i/>
          <w:snapToGrid w:val="0"/>
          <w:sz w:val="36"/>
        </w:rPr>
        <w:t>them,</w:t>
      </w:r>
      <w:proofErr w:type="gramEnd"/>
      <w:r>
        <w:rPr>
          <w:b/>
          <w:i/>
          <w:snapToGrid w:val="0"/>
          <w:sz w:val="36"/>
        </w:rPr>
        <w:t xml:space="preserve"> I shall give thanks </w:t>
      </w:r>
      <w:r w:rsidRPr="00232700">
        <w:rPr>
          <w:b/>
          <w:i/>
          <w:snapToGrid w:val="0"/>
          <w:sz w:val="36"/>
        </w:rPr>
        <w:t>to the Lord.</w:t>
      </w:r>
    </w:p>
    <w:p w14:paraId="6B9067BE" w14:textId="77777777" w:rsidR="00576888" w:rsidRDefault="00576888" w:rsidP="00576888">
      <w:pPr>
        <w:spacing w:before="120" w:after="120"/>
        <w:ind w:left="2160" w:hanging="2160"/>
        <w:jc w:val="both"/>
        <w:rPr>
          <w:snapToGrid w:val="0"/>
          <w:sz w:val="36"/>
        </w:rPr>
      </w:pPr>
      <w:r>
        <w:rPr>
          <w:sz w:val="36"/>
        </w:rPr>
        <w:lastRenderedPageBreak/>
        <w:t>Proclaimer</w:t>
      </w:r>
      <w:r>
        <w:rPr>
          <w:b/>
          <w:sz w:val="36"/>
        </w:rPr>
        <w:t>:</w:t>
      </w:r>
      <w:r>
        <w:rPr>
          <w:i/>
          <w:sz w:val="36"/>
        </w:rPr>
        <w:tab/>
      </w:r>
      <w:r>
        <w:rPr>
          <w:snapToGrid w:val="0"/>
          <w:sz w:val="36"/>
        </w:rPr>
        <w:t xml:space="preserve">This is the gate of the Lord; the righteous will </w:t>
      </w:r>
      <w:r w:rsidRPr="00232700">
        <w:rPr>
          <w:snapToGrid w:val="0"/>
          <w:sz w:val="36"/>
        </w:rPr>
        <w:t>enter through it.</w:t>
      </w:r>
    </w:p>
    <w:p w14:paraId="1DE8DEE9" w14:textId="35498A25" w:rsidR="00576888" w:rsidRPr="00232700" w:rsidRDefault="00576888" w:rsidP="00576888">
      <w:pPr>
        <w:spacing w:before="120" w:after="120"/>
        <w:ind w:left="2160" w:hanging="2160"/>
        <w:jc w:val="both"/>
        <w:rPr>
          <w:snapToGrid w:val="0"/>
          <w:sz w:val="36"/>
        </w:rPr>
      </w:pPr>
      <w:r>
        <w:rPr>
          <w:b/>
          <w:i/>
          <w:sz w:val="36"/>
        </w:rPr>
        <w:t>People:</w:t>
      </w:r>
      <w:r>
        <w:rPr>
          <w:b/>
          <w:i/>
          <w:sz w:val="36"/>
        </w:rPr>
        <w:tab/>
      </w:r>
      <w:r>
        <w:rPr>
          <w:b/>
          <w:i/>
          <w:snapToGrid w:val="0"/>
          <w:sz w:val="36"/>
        </w:rPr>
        <w:t xml:space="preserve">I shall give thanks to You, for You have answered me; and You have </w:t>
      </w:r>
      <w:r w:rsidRPr="00232700">
        <w:rPr>
          <w:b/>
          <w:i/>
          <w:snapToGrid w:val="0"/>
          <w:sz w:val="36"/>
        </w:rPr>
        <w:t>become my salvation.</w:t>
      </w:r>
    </w:p>
    <w:p w14:paraId="09BC3FEE" w14:textId="77777777" w:rsidR="00576888" w:rsidRPr="00232700" w:rsidRDefault="00576888" w:rsidP="00576888">
      <w:pPr>
        <w:spacing w:before="120" w:after="120"/>
        <w:ind w:left="2160" w:hanging="2160"/>
        <w:jc w:val="both"/>
        <w:rPr>
          <w:snapToGrid w:val="0"/>
          <w:sz w:val="36"/>
        </w:rPr>
      </w:pPr>
      <w:r>
        <w:rPr>
          <w:sz w:val="36"/>
        </w:rPr>
        <w:t>Proclaimer</w:t>
      </w:r>
      <w:r>
        <w:rPr>
          <w:b/>
          <w:sz w:val="36"/>
        </w:rPr>
        <w:t>:</w:t>
      </w:r>
      <w:r>
        <w:rPr>
          <w:i/>
          <w:sz w:val="36"/>
        </w:rPr>
        <w:tab/>
      </w:r>
      <w:r>
        <w:rPr>
          <w:snapToGrid w:val="0"/>
          <w:sz w:val="36"/>
        </w:rPr>
        <w:t xml:space="preserve">The stone which the builders rejected has become </w:t>
      </w:r>
      <w:r w:rsidRPr="00232700">
        <w:rPr>
          <w:snapToGrid w:val="0"/>
          <w:sz w:val="36"/>
        </w:rPr>
        <w:t>the chief cornerstone.</w:t>
      </w:r>
    </w:p>
    <w:p w14:paraId="15ED322E" w14:textId="435B0737" w:rsidR="00576888" w:rsidRDefault="00576888" w:rsidP="00576888">
      <w:pPr>
        <w:spacing w:before="120" w:after="120"/>
        <w:ind w:left="2160" w:hanging="2160"/>
        <w:jc w:val="both"/>
        <w:rPr>
          <w:b/>
          <w:i/>
          <w:snapToGrid w:val="0"/>
          <w:sz w:val="36"/>
        </w:rPr>
      </w:pPr>
      <w:r>
        <w:rPr>
          <w:b/>
          <w:i/>
          <w:sz w:val="36"/>
        </w:rPr>
        <w:t>People:</w:t>
      </w:r>
      <w:r>
        <w:rPr>
          <w:b/>
          <w:i/>
          <w:sz w:val="36"/>
        </w:rPr>
        <w:tab/>
      </w:r>
      <w:r>
        <w:rPr>
          <w:b/>
          <w:i/>
          <w:snapToGrid w:val="0"/>
          <w:sz w:val="36"/>
        </w:rPr>
        <w:t xml:space="preserve">This is the Lord’s doing; it is marvelous </w:t>
      </w:r>
      <w:r w:rsidRPr="003D7103">
        <w:rPr>
          <w:b/>
          <w:i/>
          <w:snapToGrid w:val="0"/>
          <w:sz w:val="36"/>
        </w:rPr>
        <w:t>in our eyes.</w:t>
      </w:r>
    </w:p>
    <w:p w14:paraId="7CEE3CD9" w14:textId="77777777" w:rsidR="00576888" w:rsidRDefault="00576888" w:rsidP="00576888">
      <w:pPr>
        <w:spacing w:before="120" w:after="120"/>
        <w:ind w:left="2160" w:hanging="2160"/>
        <w:jc w:val="both"/>
        <w:rPr>
          <w:snapToGrid w:val="0"/>
          <w:sz w:val="36"/>
        </w:rPr>
      </w:pPr>
      <w:r>
        <w:rPr>
          <w:sz w:val="36"/>
        </w:rPr>
        <w:t>Proclaimer</w:t>
      </w:r>
      <w:r>
        <w:rPr>
          <w:b/>
          <w:sz w:val="36"/>
        </w:rPr>
        <w:t>:</w:t>
      </w:r>
      <w:r>
        <w:rPr>
          <w:i/>
          <w:sz w:val="36"/>
        </w:rPr>
        <w:tab/>
      </w:r>
      <w:r>
        <w:rPr>
          <w:snapToGrid w:val="0"/>
          <w:sz w:val="36"/>
        </w:rPr>
        <w:t xml:space="preserve">This is the day which the Lord has made; </w:t>
      </w:r>
    </w:p>
    <w:p w14:paraId="5AA14857" w14:textId="64AC2F65" w:rsidR="00576888" w:rsidRPr="003D7103" w:rsidRDefault="00576888" w:rsidP="00576888">
      <w:pPr>
        <w:spacing w:before="120" w:after="120"/>
        <w:ind w:left="2160" w:hanging="2160"/>
        <w:jc w:val="both"/>
        <w:rPr>
          <w:b/>
          <w:i/>
          <w:snapToGrid w:val="0"/>
          <w:sz w:val="36"/>
        </w:rPr>
      </w:pPr>
      <w:r>
        <w:rPr>
          <w:b/>
          <w:i/>
          <w:sz w:val="36"/>
        </w:rPr>
        <w:t>People:</w:t>
      </w:r>
      <w:r>
        <w:rPr>
          <w:b/>
          <w:i/>
          <w:sz w:val="36"/>
        </w:rPr>
        <w:tab/>
        <w:t>L</w:t>
      </w:r>
      <w:r w:rsidRPr="003D7103">
        <w:rPr>
          <w:b/>
          <w:i/>
          <w:snapToGrid w:val="0"/>
          <w:sz w:val="36"/>
        </w:rPr>
        <w:t>et us rejoice and be glad in it.</w:t>
      </w:r>
    </w:p>
    <w:p w14:paraId="4222B67F" w14:textId="77777777" w:rsidR="00576888" w:rsidRDefault="00576888" w:rsidP="00576888">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color w:val="auto"/>
          <w:sz w:val="36"/>
        </w:rPr>
      </w:pPr>
      <w:r>
        <w:rPr>
          <w:rFonts w:ascii="Times New Roman" w:hAnsi="Times New Roman"/>
          <w:sz w:val="36"/>
        </w:rPr>
        <w:t>Proclaimer:</w:t>
      </w:r>
      <w:r>
        <w:rPr>
          <w:rFonts w:ascii="Times New Roman" w:hAnsi="Times New Roman"/>
          <w:sz w:val="36"/>
        </w:rPr>
        <w:tab/>
      </w:r>
      <w:r>
        <w:rPr>
          <w:rFonts w:ascii="Times New Roman" w:hAnsi="Times New Roman"/>
          <w:color w:val="auto"/>
          <w:sz w:val="36"/>
        </w:rPr>
        <w:t xml:space="preserve">Glory to the Father, and to the Son, and to the </w:t>
      </w:r>
      <w:r w:rsidRPr="00232700">
        <w:rPr>
          <w:rFonts w:ascii="Times New Roman" w:hAnsi="Times New Roman"/>
          <w:color w:val="auto"/>
          <w:sz w:val="36"/>
        </w:rPr>
        <w:t xml:space="preserve">Holy </w:t>
      </w:r>
      <w:r>
        <w:rPr>
          <w:rFonts w:ascii="Times New Roman" w:hAnsi="Times New Roman"/>
          <w:color w:val="auto"/>
          <w:sz w:val="36"/>
        </w:rPr>
        <w:t>Spirit</w:t>
      </w:r>
      <w:r w:rsidRPr="00232700">
        <w:rPr>
          <w:rFonts w:ascii="Times New Roman" w:hAnsi="Times New Roman"/>
          <w:color w:val="auto"/>
          <w:sz w:val="36"/>
        </w:rPr>
        <w:t>;</w:t>
      </w:r>
    </w:p>
    <w:p w14:paraId="6F2BE0B3" w14:textId="60B17DD0" w:rsidR="00576888" w:rsidRDefault="00576888" w:rsidP="00576888">
      <w:pPr>
        <w:spacing w:before="120" w:after="120"/>
        <w:ind w:left="2160" w:hanging="2160"/>
        <w:rPr>
          <w:b/>
          <w:i/>
          <w:sz w:val="36"/>
        </w:rPr>
      </w:pPr>
      <w:r>
        <w:rPr>
          <w:b/>
          <w:i/>
          <w:sz w:val="36"/>
        </w:rPr>
        <w:t>People:</w:t>
      </w:r>
      <w:r>
        <w:rPr>
          <w:b/>
          <w:i/>
          <w:sz w:val="36"/>
        </w:rPr>
        <w:tab/>
        <w:t xml:space="preserve">As it was in the beginning, is now, and will be forever.  </w:t>
      </w:r>
      <w:r w:rsidRPr="00232700">
        <w:rPr>
          <w:b/>
          <w:i/>
          <w:sz w:val="36"/>
        </w:rPr>
        <w:t>Amen.</w:t>
      </w:r>
    </w:p>
    <w:p w14:paraId="44B7B0F2" w14:textId="406D1152" w:rsidR="00576888" w:rsidRDefault="00576888" w:rsidP="0057688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be seated</w:t>
      </w:r>
      <w:r>
        <w:rPr>
          <w:rFonts w:ascii="Times New Roman" w:hAnsi="Times New Roman" w:cs="Times New Roman"/>
          <w:b/>
          <w:color w:val="FF0000"/>
          <w:sz w:val="32"/>
          <w:szCs w:val="32"/>
          <w:u w:val="single"/>
          <w:lang w:val="en-PH" w:eastAsia="en-PH"/>
        </w:rPr>
        <w:br w:type="page"/>
      </w:r>
    </w:p>
    <w:p w14:paraId="560C1326" w14:textId="77777777" w:rsidR="00576888" w:rsidRPr="0094675D" w:rsidRDefault="00576888" w:rsidP="0057688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Second Proclamation</w:t>
      </w:r>
    </w:p>
    <w:p w14:paraId="28476D7A" w14:textId="58A41F66" w:rsidR="00576888" w:rsidRPr="0094675D" w:rsidRDefault="00576888" w:rsidP="00576888">
      <w:pPr>
        <w:spacing w:before="120" w:after="120"/>
        <w:ind w:left="2160" w:hanging="2160"/>
        <w:jc w:val="both"/>
        <w:rPr>
          <w:snapToGrid w:val="0"/>
          <w:color w:val="000000"/>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Pr="0094675D">
        <w:rPr>
          <w:snapToGrid w:val="0"/>
          <w:color w:val="000000"/>
          <w:sz w:val="36"/>
          <w:szCs w:val="36"/>
        </w:rPr>
        <w:t xml:space="preserve">A Proclamation of the Word of God from the </w:t>
      </w:r>
      <w:r>
        <w:rPr>
          <w:snapToGrid w:val="0"/>
          <w:color w:val="000000"/>
          <w:sz w:val="36"/>
          <w:szCs w:val="36"/>
        </w:rPr>
        <w:t xml:space="preserve">First </w:t>
      </w:r>
      <w:r w:rsidRPr="0094675D">
        <w:rPr>
          <w:snapToGrid w:val="0"/>
          <w:color w:val="000000"/>
          <w:sz w:val="36"/>
          <w:szCs w:val="36"/>
        </w:rPr>
        <w:t xml:space="preserve">letter of St. </w:t>
      </w:r>
      <w:r>
        <w:rPr>
          <w:snapToGrid w:val="0"/>
          <w:color w:val="000000"/>
          <w:sz w:val="36"/>
          <w:szCs w:val="36"/>
        </w:rPr>
        <w:t xml:space="preserve">Peter, </w:t>
      </w:r>
      <w:r w:rsidRPr="0094675D">
        <w:rPr>
          <w:snapToGrid w:val="0"/>
          <w:color w:val="000000"/>
          <w:sz w:val="36"/>
          <w:szCs w:val="36"/>
        </w:rPr>
        <w:t xml:space="preserve">Chapter </w:t>
      </w:r>
      <w:r>
        <w:rPr>
          <w:snapToGrid w:val="0"/>
          <w:color w:val="000000"/>
          <w:sz w:val="36"/>
          <w:szCs w:val="36"/>
        </w:rPr>
        <w:t>Four</w:t>
      </w:r>
      <w:r w:rsidRPr="0094675D">
        <w:rPr>
          <w:snapToGrid w:val="0"/>
          <w:color w:val="000000"/>
          <w:sz w:val="36"/>
          <w:szCs w:val="36"/>
        </w:rPr>
        <w:t>.</w:t>
      </w:r>
    </w:p>
    <w:p w14:paraId="41C31426" w14:textId="3815A77A" w:rsidR="008A3BF1" w:rsidRDefault="008A3BF1" w:rsidP="00576888">
      <w:pPr>
        <w:shd w:val="clear" w:color="auto" w:fill="FFFFFF"/>
        <w:spacing w:before="120" w:after="120"/>
        <w:ind w:left="2160" w:hanging="216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88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Peter 4: 1-8</w:t>
      </w:r>
    </w:p>
    <w:p w14:paraId="2F1059BA" w14:textId="77777777" w:rsidR="00576888" w:rsidRPr="0094675D" w:rsidRDefault="00576888" w:rsidP="0057688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proclaimer reads the second appointed lesson of the day.</w:t>
      </w:r>
    </w:p>
    <w:p w14:paraId="214F0EB6" w14:textId="77777777" w:rsidR="00576888" w:rsidRPr="0094675D" w:rsidRDefault="00576888" w:rsidP="00576888">
      <w:pPr>
        <w:autoSpaceDE w:val="0"/>
        <w:autoSpaceDN w:val="0"/>
        <w:adjustRightInd w:val="0"/>
        <w:spacing w:before="120" w:after="120"/>
        <w:ind w:left="2160" w:hanging="2160"/>
        <w:jc w:val="both"/>
        <w:rPr>
          <w:sz w:val="36"/>
          <w:szCs w:val="36"/>
        </w:rPr>
      </w:pPr>
      <w:r w:rsidRPr="0094675D">
        <w:rPr>
          <w:sz w:val="36"/>
          <w:szCs w:val="36"/>
        </w:rPr>
        <w:t>Proclaimer:</w:t>
      </w:r>
      <w:r w:rsidRPr="0094675D">
        <w:rPr>
          <w:sz w:val="36"/>
          <w:szCs w:val="36"/>
        </w:rPr>
        <w:tab/>
        <w:t>The Word of the Lord.</w:t>
      </w:r>
    </w:p>
    <w:p w14:paraId="70F4234C" w14:textId="77777777" w:rsidR="00576888" w:rsidRPr="0094675D" w:rsidRDefault="00576888" w:rsidP="00576888">
      <w:pPr>
        <w:autoSpaceDE w:val="0"/>
        <w:autoSpaceDN w:val="0"/>
        <w:adjustRightInd w:val="0"/>
        <w:spacing w:before="120" w:after="120"/>
        <w:ind w:left="2160" w:hanging="2160"/>
        <w:jc w:val="both"/>
        <w:rPr>
          <w:b/>
          <w:i/>
          <w:sz w:val="36"/>
          <w:szCs w:val="36"/>
        </w:rPr>
      </w:pPr>
      <w:r w:rsidRPr="0094675D">
        <w:rPr>
          <w:b/>
          <w:i/>
          <w:sz w:val="36"/>
          <w:szCs w:val="36"/>
        </w:rPr>
        <w:t>People:</w:t>
      </w:r>
      <w:r w:rsidRPr="0094675D">
        <w:rPr>
          <w:b/>
          <w:i/>
          <w:sz w:val="36"/>
          <w:szCs w:val="36"/>
        </w:rPr>
        <w:tab/>
        <w:t>Thanks be to God!</w:t>
      </w:r>
    </w:p>
    <w:p w14:paraId="60FB09E0" w14:textId="77777777" w:rsidR="00576888" w:rsidRPr="0094675D" w:rsidRDefault="00576888" w:rsidP="0057688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stand.</w:t>
      </w:r>
    </w:p>
    <w:p w14:paraId="31C6B4BC" w14:textId="14D18EC5" w:rsidR="00576888" w:rsidRPr="00576888" w:rsidRDefault="00576888" w:rsidP="0057688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FF0000"/>
          <w:sz w:val="32"/>
          <w:szCs w:val="32"/>
          <w:lang w:val="en-PH" w:eastAsia="en-PH"/>
        </w:rPr>
        <w:t>Miter On. Bless the Gospel Proclaimer.</w:t>
      </w:r>
    </w:p>
    <w:p w14:paraId="35834B3F" w14:textId="77777777" w:rsidR="00576888" w:rsidRPr="0094675D" w:rsidRDefault="00576888" w:rsidP="00576888">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p>
    <w:p w14:paraId="08EA917C" w14:textId="77777777" w:rsidR="00576888" w:rsidRPr="0094675D" w:rsidRDefault="00576888" w:rsidP="0057688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Miter Off.</w:t>
      </w:r>
    </w:p>
    <w:p w14:paraId="29DBF8E5" w14:textId="77777777" w:rsidR="00576888" w:rsidRPr="0094675D" w:rsidRDefault="00576888" w:rsidP="00576888">
      <w:pPr>
        <w:autoSpaceDE w:val="0"/>
        <w:autoSpaceDN w:val="0"/>
        <w:adjustRightInd w:val="0"/>
        <w:spacing w:before="120" w:after="120"/>
        <w:ind w:left="2160" w:hanging="2160"/>
        <w:jc w:val="both"/>
        <w:rPr>
          <w:color w:val="000000"/>
          <w:sz w:val="36"/>
          <w:szCs w:val="36"/>
        </w:rPr>
      </w:pPr>
      <w:r w:rsidRPr="0094675D">
        <w:rPr>
          <w:color w:val="000000"/>
          <w:sz w:val="36"/>
          <w:szCs w:val="36"/>
        </w:rPr>
        <w:t>Deacon:</w:t>
      </w:r>
      <w:r w:rsidRPr="0094675D">
        <w:rPr>
          <w:color w:val="000000"/>
          <w:sz w:val="36"/>
          <w:szCs w:val="36"/>
        </w:rPr>
        <w:tab/>
      </w:r>
      <w:r w:rsidRPr="0094675D">
        <w:rPr>
          <w:sz w:val="36"/>
          <w:szCs w:val="36"/>
        </w:rPr>
        <w:t>The Lord be with you.</w:t>
      </w:r>
    </w:p>
    <w:p w14:paraId="76E84187" w14:textId="77777777" w:rsidR="00576888" w:rsidRPr="0094675D" w:rsidRDefault="00576888" w:rsidP="00576888">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t>And with your spirit.</w:t>
      </w:r>
    </w:p>
    <w:p w14:paraId="4726DE2A" w14:textId="77777777" w:rsidR="00576888" w:rsidRPr="0094675D" w:rsidRDefault="00576888" w:rsidP="00576888">
      <w:pPr>
        <w:autoSpaceDE w:val="0"/>
        <w:autoSpaceDN w:val="0"/>
        <w:adjustRightInd w:val="0"/>
        <w:spacing w:before="120" w:after="120"/>
        <w:ind w:left="2160" w:hanging="2160"/>
        <w:jc w:val="both"/>
        <w:rPr>
          <w:sz w:val="36"/>
          <w:szCs w:val="36"/>
        </w:rPr>
      </w:pPr>
      <w:r w:rsidRPr="0094675D">
        <w:rPr>
          <w:color w:val="000000"/>
          <w:sz w:val="36"/>
          <w:szCs w:val="36"/>
        </w:rPr>
        <w:t>Deacon:</w:t>
      </w:r>
      <w:r w:rsidRPr="0094675D">
        <w:rPr>
          <w:color w:val="000000"/>
          <w:sz w:val="36"/>
          <w:szCs w:val="36"/>
        </w:rPr>
        <w:tab/>
      </w:r>
      <w:r w:rsidRPr="0094675D">
        <w:rPr>
          <w:sz w:val="36"/>
          <w:szCs w:val="36"/>
        </w:rPr>
        <w:t xml:space="preserve">May the Lord be on our </w:t>
      </w:r>
      <w:r w:rsidRPr="0094675D">
        <w:rPr>
          <w:b/>
          <w:sz w:val="36"/>
          <w:szCs w:val="36"/>
        </w:rPr>
        <w:sym w:font="Wingdings" w:char="F058"/>
      </w:r>
      <w:r w:rsidRPr="0094675D">
        <w:rPr>
          <w:sz w:val="36"/>
          <w:szCs w:val="36"/>
        </w:rPr>
        <w:t xml:space="preserve"> minds, on our </w:t>
      </w:r>
      <w:r w:rsidRPr="0094675D">
        <w:rPr>
          <w:b/>
          <w:sz w:val="36"/>
          <w:szCs w:val="36"/>
        </w:rPr>
        <w:sym w:font="Wingdings" w:char="F058"/>
      </w:r>
      <w:r w:rsidRPr="0094675D">
        <w:rPr>
          <w:sz w:val="36"/>
          <w:szCs w:val="36"/>
        </w:rPr>
        <w:t xml:space="preserve"> lips, and on our </w:t>
      </w:r>
      <w:r w:rsidRPr="0094675D">
        <w:rPr>
          <w:b/>
          <w:sz w:val="36"/>
          <w:szCs w:val="36"/>
        </w:rPr>
        <w:sym w:font="Wingdings" w:char="F058"/>
      </w:r>
      <w:r w:rsidRPr="0094675D">
        <w:rPr>
          <w:sz w:val="36"/>
          <w:szCs w:val="36"/>
        </w:rPr>
        <w:t xml:space="preserve"> hearts as we hear </w:t>
      </w:r>
      <w:r w:rsidRPr="0094675D">
        <w:rPr>
          <w:b/>
          <w:sz w:val="36"/>
          <w:szCs w:val="36"/>
        </w:rPr>
        <w:sym w:font="Wingdings" w:char="F058"/>
      </w:r>
      <w:r w:rsidRPr="0094675D">
        <w:rPr>
          <w:sz w:val="36"/>
          <w:szCs w:val="36"/>
        </w:rPr>
        <w:t xml:space="preserve"> His Holy Gospel.</w:t>
      </w:r>
    </w:p>
    <w:p w14:paraId="3925D07E" w14:textId="37CC726D" w:rsidR="00576888" w:rsidRPr="0094675D" w:rsidRDefault="00576888" w:rsidP="00576888">
      <w:pPr>
        <w:autoSpaceDE w:val="0"/>
        <w:autoSpaceDN w:val="0"/>
        <w:adjustRightInd w:val="0"/>
        <w:spacing w:before="120" w:after="120"/>
        <w:ind w:left="2160" w:hanging="2160"/>
        <w:jc w:val="both"/>
        <w:rPr>
          <w:color w:val="000000"/>
          <w:sz w:val="36"/>
          <w:szCs w:val="36"/>
        </w:rPr>
      </w:pPr>
      <w:r w:rsidRPr="0094675D">
        <w:rPr>
          <w:color w:val="000000"/>
          <w:sz w:val="36"/>
          <w:szCs w:val="36"/>
        </w:rPr>
        <w:tab/>
        <w:t xml:space="preserve">The Holy Gospel of our Lord Jesus Christ according to </w:t>
      </w:r>
      <w:r w:rsidRPr="0094675D">
        <w:rPr>
          <w:sz w:val="36"/>
          <w:szCs w:val="36"/>
        </w:rPr>
        <w:t xml:space="preserve">Saint </w:t>
      </w:r>
      <w:r>
        <w:rPr>
          <w:sz w:val="36"/>
          <w:szCs w:val="36"/>
        </w:rPr>
        <w:t>John</w:t>
      </w:r>
      <w:r w:rsidRPr="0094675D">
        <w:rPr>
          <w:sz w:val="36"/>
          <w:szCs w:val="36"/>
        </w:rPr>
        <w:t xml:space="preserve">, Chapter </w:t>
      </w:r>
      <w:r>
        <w:rPr>
          <w:sz w:val="36"/>
          <w:szCs w:val="36"/>
        </w:rPr>
        <w:t>Twenty</w:t>
      </w:r>
      <w:r w:rsidRPr="0094675D">
        <w:rPr>
          <w:sz w:val="36"/>
          <w:szCs w:val="36"/>
        </w:rPr>
        <w:t>.</w:t>
      </w:r>
    </w:p>
    <w:p w14:paraId="7ABC4670" w14:textId="77777777" w:rsidR="00576888" w:rsidRPr="0094675D" w:rsidRDefault="00576888" w:rsidP="00576888">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t>Glory to You, Lord Christ!</w:t>
      </w:r>
    </w:p>
    <w:p w14:paraId="23E740A2" w14:textId="77777777" w:rsidR="00576888" w:rsidRPr="0094675D" w:rsidRDefault="00576888" w:rsidP="0057688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A749C2" w14:textId="77777777" w:rsidR="00576888" w:rsidRPr="0094675D" w:rsidRDefault="00576888" w:rsidP="0057688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Proclamation</w:t>
      </w:r>
    </w:p>
    <w:p w14:paraId="21C59F8C" w14:textId="77777777" w:rsidR="00576888" w:rsidRPr="0094675D" w:rsidRDefault="00576888" w:rsidP="0057688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appointed Gospel is read by a Deacon.</w:t>
      </w:r>
    </w:p>
    <w:p w14:paraId="434AD772" w14:textId="394E96BD" w:rsidR="001B0C53" w:rsidRPr="00576888" w:rsidRDefault="008A3BF1" w:rsidP="00576888">
      <w:pPr>
        <w:shd w:val="clear" w:color="auto" w:fill="FFFFFF"/>
        <w:spacing w:before="120" w:after="120"/>
        <w:ind w:left="2160" w:hanging="216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88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w:t>
      </w:r>
      <w:r w:rsidR="001B0C53" w:rsidRPr="0057688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688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1B0C53" w:rsidRPr="0057688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57688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009D59DB" w14:textId="77777777" w:rsidR="00576888" w:rsidRPr="0094675D" w:rsidRDefault="00576888" w:rsidP="00576888">
      <w:pPr>
        <w:spacing w:before="120" w:after="120"/>
        <w:ind w:left="2160" w:hanging="2160"/>
        <w:jc w:val="both"/>
        <w:rPr>
          <w:i/>
          <w:color w:val="000000"/>
          <w:sz w:val="36"/>
          <w:szCs w:val="36"/>
        </w:rPr>
      </w:pPr>
      <w:r w:rsidRPr="0094675D">
        <w:rPr>
          <w:i/>
          <w:color w:val="000000"/>
          <w:sz w:val="36"/>
          <w:szCs w:val="36"/>
        </w:rPr>
        <w:t xml:space="preserve">Deacon: </w:t>
      </w:r>
      <w:r w:rsidRPr="0094675D">
        <w:rPr>
          <w:i/>
          <w:color w:val="000000"/>
          <w:sz w:val="36"/>
          <w:szCs w:val="36"/>
        </w:rPr>
        <w:tab/>
        <w:t>The Gospel of the Lord.</w:t>
      </w:r>
    </w:p>
    <w:p w14:paraId="2F8CD910" w14:textId="77777777" w:rsidR="00576888" w:rsidRPr="0094675D" w:rsidRDefault="00576888" w:rsidP="00576888">
      <w:pPr>
        <w:spacing w:before="120" w:after="120"/>
        <w:ind w:left="2160" w:hanging="2160"/>
        <w:jc w:val="both"/>
        <w:rPr>
          <w:b/>
          <w:i/>
          <w:color w:val="000000"/>
          <w:sz w:val="36"/>
          <w:szCs w:val="36"/>
        </w:rPr>
      </w:pPr>
      <w:r w:rsidRPr="0094675D">
        <w:rPr>
          <w:b/>
          <w:i/>
          <w:color w:val="000000"/>
          <w:sz w:val="36"/>
          <w:szCs w:val="36"/>
        </w:rPr>
        <w:t xml:space="preserve">People: </w:t>
      </w:r>
      <w:r w:rsidRPr="0094675D">
        <w:rPr>
          <w:b/>
          <w:i/>
          <w:color w:val="000000"/>
          <w:sz w:val="36"/>
          <w:szCs w:val="36"/>
        </w:rPr>
        <w:tab/>
      </w:r>
      <w:r w:rsidRPr="0094675D">
        <w:rPr>
          <w:b/>
          <w:i/>
          <w:sz w:val="36"/>
          <w:szCs w:val="36"/>
        </w:rPr>
        <w:t>Praise to You, Lord Christ!</w:t>
      </w:r>
    </w:p>
    <w:p w14:paraId="7EC7C2B0" w14:textId="77777777" w:rsidR="00E0505D" w:rsidRDefault="00E0505D" w:rsidP="000E750B">
      <w:pPr>
        <w:spacing w:before="120" w:after="120"/>
        <w:ind w:left="2160" w:hanging="2160"/>
        <w:jc w:val="both"/>
      </w:pPr>
    </w:p>
    <w:p w14:paraId="5084CAA1" w14:textId="77777777" w:rsidR="00E36FC6" w:rsidRPr="00E0505D" w:rsidRDefault="00E0505D" w:rsidP="000E750B">
      <w:pPr>
        <w:spacing w:before="120" w:after="120"/>
        <w:ind w:left="2160" w:hanging="2160"/>
        <w:jc w:val="both"/>
        <w:rPr>
          <w:color w:val="FF0000"/>
          <w:sz w:val="36"/>
          <w:szCs w:val="36"/>
        </w:rPr>
      </w:pPr>
      <w:r>
        <w:rPr>
          <w:color w:val="FF0000"/>
          <w:sz w:val="36"/>
          <w:szCs w:val="36"/>
        </w:rPr>
        <w:t>Please be seated</w:t>
      </w:r>
    </w:p>
    <w:p w14:paraId="115E6386" w14:textId="77777777" w:rsidR="00E36FC6" w:rsidRPr="00576888" w:rsidRDefault="00E36FC6" w:rsidP="0057688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88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4B0C24" w:rsidRPr="0057688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00BCC8" w14:textId="77777777" w:rsidR="00E36FC6" w:rsidRPr="00E0505D" w:rsidRDefault="00E0505D"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color w:val="FF0000"/>
          <w:sz w:val="36"/>
          <w:szCs w:val="36"/>
        </w:rPr>
      </w:pPr>
      <w:r>
        <w:rPr>
          <w:rFonts w:ascii="Times New Roman" w:hAnsi="Times New Roman"/>
          <w:color w:val="FF0000"/>
          <w:sz w:val="36"/>
          <w:szCs w:val="36"/>
        </w:rPr>
        <w:t>Please stand</w:t>
      </w:r>
    </w:p>
    <w:p w14:paraId="56571E92"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Calibri" w:hAnsi="Calibri"/>
          <w:i/>
          <w:sz w:val="32"/>
        </w:rPr>
      </w:pPr>
    </w:p>
    <w:p w14:paraId="673C9FAD" w14:textId="77777777" w:rsidR="00E0505D" w:rsidRDefault="00E0505D" w:rsidP="000E750B">
      <w:pPr>
        <w:pStyle w:val="BodyText3"/>
        <w:spacing w:before="120" w:after="120"/>
        <w:ind w:left="2160" w:hanging="2160"/>
        <w:rPr>
          <w:b/>
          <w:sz w:val="44"/>
          <w:szCs w:val="44"/>
        </w:rPr>
      </w:pPr>
    </w:p>
    <w:p w14:paraId="1BC6AB7B" w14:textId="77777777" w:rsidR="00E0505D" w:rsidRDefault="00E0505D" w:rsidP="000E750B">
      <w:pPr>
        <w:pStyle w:val="BodyText3"/>
        <w:spacing w:before="120" w:after="120"/>
        <w:ind w:left="2160" w:hanging="2160"/>
        <w:rPr>
          <w:b/>
          <w:sz w:val="44"/>
          <w:szCs w:val="44"/>
        </w:rPr>
      </w:pPr>
    </w:p>
    <w:p w14:paraId="2FAD5C49" w14:textId="77777777" w:rsidR="00E0505D" w:rsidRDefault="00E0505D" w:rsidP="000E750B">
      <w:pPr>
        <w:pStyle w:val="BodyText3"/>
        <w:spacing w:before="120" w:after="120"/>
        <w:ind w:left="2160" w:hanging="2160"/>
        <w:rPr>
          <w:b/>
          <w:sz w:val="44"/>
          <w:szCs w:val="44"/>
        </w:rPr>
      </w:pPr>
    </w:p>
    <w:p w14:paraId="28BA24C1" w14:textId="77777777" w:rsidR="00E0505D" w:rsidRDefault="00E0505D" w:rsidP="000E750B">
      <w:pPr>
        <w:pStyle w:val="BodyText3"/>
        <w:spacing w:before="120" w:after="120"/>
        <w:ind w:left="2160" w:hanging="2160"/>
        <w:rPr>
          <w:b/>
          <w:sz w:val="44"/>
          <w:szCs w:val="44"/>
        </w:rPr>
      </w:pPr>
    </w:p>
    <w:p w14:paraId="0820B77D" w14:textId="77777777" w:rsidR="00E0505D" w:rsidRDefault="00E0505D" w:rsidP="000E750B">
      <w:pPr>
        <w:pStyle w:val="BodyText3"/>
        <w:spacing w:before="120" w:after="120"/>
        <w:ind w:left="2160" w:hanging="2160"/>
        <w:rPr>
          <w:b/>
          <w:sz w:val="44"/>
          <w:szCs w:val="44"/>
        </w:rPr>
      </w:pPr>
    </w:p>
    <w:p w14:paraId="6A2BF2CD" w14:textId="77777777" w:rsidR="00E0505D" w:rsidRDefault="00E0505D" w:rsidP="000E750B">
      <w:pPr>
        <w:pStyle w:val="BodyText3"/>
        <w:spacing w:before="120" w:after="120"/>
        <w:ind w:left="2160" w:hanging="2160"/>
        <w:rPr>
          <w:b/>
          <w:sz w:val="44"/>
          <w:szCs w:val="44"/>
        </w:rPr>
      </w:pPr>
    </w:p>
    <w:p w14:paraId="330E8BBF" w14:textId="77777777" w:rsidR="00E0505D" w:rsidRDefault="00E0505D" w:rsidP="000E750B">
      <w:pPr>
        <w:pStyle w:val="BodyText3"/>
        <w:spacing w:before="120" w:after="120"/>
        <w:ind w:left="2160" w:hanging="2160"/>
        <w:rPr>
          <w:b/>
          <w:sz w:val="44"/>
          <w:szCs w:val="44"/>
        </w:rPr>
      </w:pPr>
    </w:p>
    <w:p w14:paraId="50140018" w14:textId="77777777" w:rsidR="00E0505D" w:rsidRDefault="00E0505D" w:rsidP="000E750B">
      <w:pPr>
        <w:pStyle w:val="BodyText3"/>
        <w:spacing w:before="120" w:after="120"/>
        <w:ind w:left="2160" w:hanging="2160"/>
        <w:rPr>
          <w:b/>
          <w:sz w:val="44"/>
          <w:szCs w:val="44"/>
        </w:rPr>
      </w:pPr>
    </w:p>
    <w:p w14:paraId="2A994A06" w14:textId="77777777" w:rsidR="00BD6580" w:rsidRPr="00576888" w:rsidRDefault="00BD6580" w:rsidP="000E750B">
      <w:pPr>
        <w:pStyle w:val="BodyText3"/>
        <w:spacing w:before="120" w:after="120"/>
        <w:ind w:left="2160" w:hanging="216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888">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Hymn: </w:t>
      </w:r>
    </w:p>
    <w:p w14:paraId="4D80CBE0" w14:textId="77777777" w:rsidR="00BD6580" w:rsidRPr="00576888" w:rsidRDefault="00BD6580" w:rsidP="00576888">
      <w:pPr>
        <w:pStyle w:val="BodyText3"/>
        <w:ind w:left="2160" w:hanging="2160"/>
        <w:jc w:val="center"/>
        <w:rPr>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888">
        <w:rPr>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the Lord is Risen Today</w:t>
      </w:r>
    </w:p>
    <w:p w14:paraId="611A3620" w14:textId="77777777" w:rsidR="00BD6580" w:rsidRDefault="00BD6580" w:rsidP="00576888">
      <w:pPr>
        <w:pStyle w:val="BodyText3"/>
        <w:ind w:left="2160" w:hanging="2160"/>
        <w:rPr>
          <w:sz w:val="16"/>
        </w:rPr>
      </w:pPr>
    </w:p>
    <w:p w14:paraId="459B5D17" w14:textId="77777777" w:rsidR="00BD6580" w:rsidRDefault="00BD6580" w:rsidP="00576888">
      <w:pPr>
        <w:ind w:left="2160" w:hanging="2160"/>
        <w:jc w:val="center"/>
        <w:rPr>
          <w:i/>
          <w:snapToGrid w:val="0"/>
          <w:sz w:val="36"/>
        </w:rPr>
      </w:pPr>
      <w:r>
        <w:rPr>
          <w:i/>
          <w:snapToGrid w:val="0"/>
          <w:sz w:val="36"/>
        </w:rPr>
        <w:t xml:space="preserve">1) Christ the Lord is risen today, Hallelujah! </w:t>
      </w:r>
    </w:p>
    <w:p w14:paraId="744F11AC" w14:textId="77777777" w:rsidR="00BD6580" w:rsidRDefault="00BD6580" w:rsidP="00576888">
      <w:pPr>
        <w:ind w:left="2160" w:hanging="2160"/>
        <w:jc w:val="center"/>
        <w:rPr>
          <w:i/>
          <w:snapToGrid w:val="0"/>
          <w:sz w:val="36"/>
        </w:rPr>
      </w:pPr>
      <w:r>
        <w:rPr>
          <w:i/>
          <w:snapToGrid w:val="0"/>
          <w:sz w:val="36"/>
        </w:rPr>
        <w:t xml:space="preserve">Sons of men and angels say: Hallelujah! </w:t>
      </w:r>
    </w:p>
    <w:p w14:paraId="1865D6EB" w14:textId="77777777" w:rsidR="00BD6580" w:rsidRDefault="00BD6580" w:rsidP="00576888">
      <w:pPr>
        <w:ind w:left="2160" w:hanging="2160"/>
        <w:jc w:val="center"/>
        <w:rPr>
          <w:i/>
          <w:snapToGrid w:val="0"/>
          <w:sz w:val="36"/>
        </w:rPr>
      </w:pPr>
      <w:r>
        <w:rPr>
          <w:i/>
          <w:snapToGrid w:val="0"/>
          <w:sz w:val="36"/>
        </w:rPr>
        <w:t xml:space="preserve">Raise your joys and triumphs high, Hallelujah! </w:t>
      </w:r>
    </w:p>
    <w:p w14:paraId="15F2AA59" w14:textId="77777777" w:rsidR="00BD6580" w:rsidRDefault="00BD6580" w:rsidP="00576888">
      <w:pPr>
        <w:ind w:left="2160" w:hanging="2160"/>
        <w:jc w:val="center"/>
        <w:rPr>
          <w:i/>
          <w:snapToGrid w:val="0"/>
          <w:sz w:val="36"/>
        </w:rPr>
      </w:pPr>
      <w:r>
        <w:rPr>
          <w:i/>
          <w:snapToGrid w:val="0"/>
          <w:sz w:val="36"/>
        </w:rPr>
        <w:t xml:space="preserve">Sing, ye heavens, and earth reply: Hallelujah! </w:t>
      </w:r>
    </w:p>
    <w:p w14:paraId="197DDBEC" w14:textId="77777777" w:rsidR="00BD6580" w:rsidRDefault="00BD6580" w:rsidP="00576888">
      <w:pPr>
        <w:ind w:left="2160" w:hanging="2160"/>
        <w:jc w:val="center"/>
        <w:rPr>
          <w:i/>
          <w:snapToGrid w:val="0"/>
          <w:sz w:val="16"/>
        </w:rPr>
      </w:pPr>
    </w:p>
    <w:p w14:paraId="0C6A9A12" w14:textId="77777777" w:rsidR="00BD6580" w:rsidRDefault="00BD6580" w:rsidP="00576888">
      <w:pPr>
        <w:ind w:left="2160" w:hanging="2160"/>
        <w:jc w:val="center"/>
        <w:rPr>
          <w:i/>
          <w:snapToGrid w:val="0"/>
          <w:sz w:val="36"/>
        </w:rPr>
      </w:pPr>
      <w:r>
        <w:rPr>
          <w:i/>
          <w:snapToGrid w:val="0"/>
          <w:sz w:val="36"/>
        </w:rPr>
        <w:t>2) Lives again our glorious King, Hallelujah! Hallelujah!</w:t>
      </w:r>
    </w:p>
    <w:p w14:paraId="70A553E4" w14:textId="77777777" w:rsidR="00BD6580" w:rsidRDefault="00BD6580" w:rsidP="00576888">
      <w:pPr>
        <w:ind w:left="2160" w:hanging="2160"/>
        <w:jc w:val="center"/>
        <w:rPr>
          <w:i/>
          <w:snapToGrid w:val="0"/>
          <w:sz w:val="36"/>
        </w:rPr>
      </w:pPr>
      <w:r>
        <w:rPr>
          <w:i/>
          <w:snapToGrid w:val="0"/>
          <w:sz w:val="36"/>
        </w:rPr>
        <w:t>Where, O death, is now thy sting? Hallelujah! Hallelujah!</w:t>
      </w:r>
    </w:p>
    <w:p w14:paraId="11904A3E" w14:textId="77777777" w:rsidR="00BD6580" w:rsidRDefault="00BD6580" w:rsidP="00576888">
      <w:pPr>
        <w:ind w:left="2160" w:hanging="2160"/>
        <w:jc w:val="center"/>
        <w:rPr>
          <w:i/>
          <w:snapToGrid w:val="0"/>
          <w:sz w:val="36"/>
        </w:rPr>
      </w:pPr>
      <w:r>
        <w:rPr>
          <w:i/>
          <w:snapToGrid w:val="0"/>
          <w:sz w:val="36"/>
        </w:rPr>
        <w:t>Dying once, He all doth save, Hallelujah! Hallelujah!</w:t>
      </w:r>
    </w:p>
    <w:p w14:paraId="677CDC1A" w14:textId="77777777" w:rsidR="00BD6580" w:rsidRDefault="00BD6580" w:rsidP="00576888">
      <w:pPr>
        <w:ind w:left="2160" w:hanging="2160"/>
        <w:jc w:val="center"/>
        <w:rPr>
          <w:i/>
          <w:snapToGrid w:val="0"/>
          <w:sz w:val="36"/>
        </w:rPr>
      </w:pPr>
      <w:r>
        <w:rPr>
          <w:i/>
          <w:snapToGrid w:val="0"/>
          <w:sz w:val="36"/>
        </w:rPr>
        <w:t xml:space="preserve">Where thy victory, O grave?  Hallelujah! </w:t>
      </w:r>
    </w:p>
    <w:p w14:paraId="3C14B866" w14:textId="77777777" w:rsidR="00BD6580" w:rsidRDefault="00BD6580" w:rsidP="00576888">
      <w:pPr>
        <w:ind w:left="2160" w:hanging="2160"/>
        <w:jc w:val="center"/>
        <w:rPr>
          <w:i/>
          <w:snapToGrid w:val="0"/>
          <w:sz w:val="36"/>
        </w:rPr>
      </w:pPr>
    </w:p>
    <w:p w14:paraId="01F2EA90" w14:textId="77777777" w:rsidR="00BD6580" w:rsidRDefault="00BD6580" w:rsidP="00576888">
      <w:pPr>
        <w:ind w:left="2160" w:hanging="2160"/>
        <w:jc w:val="center"/>
        <w:rPr>
          <w:i/>
          <w:snapToGrid w:val="0"/>
          <w:sz w:val="36"/>
        </w:rPr>
      </w:pPr>
      <w:r>
        <w:rPr>
          <w:i/>
          <w:snapToGrid w:val="0"/>
          <w:sz w:val="36"/>
        </w:rPr>
        <w:t>3) Love’s redeeming work is done, Hallelujah!</w:t>
      </w:r>
    </w:p>
    <w:p w14:paraId="5F1D510E" w14:textId="77777777" w:rsidR="00BD6580" w:rsidRDefault="00BD6580" w:rsidP="00576888">
      <w:pPr>
        <w:ind w:left="2160" w:hanging="2160"/>
        <w:jc w:val="center"/>
        <w:rPr>
          <w:i/>
          <w:snapToGrid w:val="0"/>
          <w:sz w:val="36"/>
        </w:rPr>
      </w:pPr>
      <w:r>
        <w:rPr>
          <w:i/>
          <w:snapToGrid w:val="0"/>
          <w:sz w:val="36"/>
        </w:rPr>
        <w:t xml:space="preserve">Fought the fight, the battle won, Hallelujah! </w:t>
      </w:r>
    </w:p>
    <w:p w14:paraId="02BB6F84" w14:textId="77777777" w:rsidR="00BD6580" w:rsidRDefault="00BD6580" w:rsidP="00576888">
      <w:pPr>
        <w:ind w:left="2160" w:hanging="2160"/>
        <w:jc w:val="center"/>
        <w:rPr>
          <w:i/>
          <w:snapToGrid w:val="0"/>
          <w:sz w:val="36"/>
        </w:rPr>
      </w:pPr>
      <w:r>
        <w:rPr>
          <w:i/>
          <w:snapToGrid w:val="0"/>
          <w:sz w:val="36"/>
        </w:rPr>
        <w:t xml:space="preserve">Death in vain forbids Him rise, Hallelujah! </w:t>
      </w:r>
    </w:p>
    <w:p w14:paraId="6BB1D4DF" w14:textId="77777777" w:rsidR="00BD6580" w:rsidRDefault="00BD6580" w:rsidP="00576888">
      <w:pPr>
        <w:ind w:left="2160" w:hanging="2160"/>
        <w:jc w:val="center"/>
        <w:rPr>
          <w:i/>
          <w:snapToGrid w:val="0"/>
          <w:sz w:val="36"/>
        </w:rPr>
      </w:pPr>
      <w:r>
        <w:rPr>
          <w:i/>
          <w:snapToGrid w:val="0"/>
          <w:sz w:val="36"/>
        </w:rPr>
        <w:t xml:space="preserve">Christ has opened paradise, Hallelujah! </w:t>
      </w:r>
    </w:p>
    <w:p w14:paraId="20405884" w14:textId="77777777" w:rsidR="00BD6580" w:rsidRDefault="00BD6580" w:rsidP="00576888">
      <w:pPr>
        <w:ind w:left="2160" w:hanging="2160"/>
        <w:jc w:val="center"/>
        <w:rPr>
          <w:i/>
          <w:snapToGrid w:val="0"/>
          <w:sz w:val="36"/>
        </w:rPr>
      </w:pPr>
    </w:p>
    <w:p w14:paraId="5F9080EA" w14:textId="77777777" w:rsidR="00BD6580" w:rsidRDefault="00BD6580" w:rsidP="00576888">
      <w:pPr>
        <w:ind w:left="2160" w:hanging="2160"/>
        <w:jc w:val="center"/>
        <w:rPr>
          <w:i/>
          <w:snapToGrid w:val="0"/>
          <w:sz w:val="36"/>
        </w:rPr>
      </w:pPr>
      <w:r>
        <w:rPr>
          <w:i/>
          <w:snapToGrid w:val="0"/>
          <w:sz w:val="36"/>
        </w:rPr>
        <w:t xml:space="preserve">4) Soar we now where Christ has led, Hallelujah! </w:t>
      </w:r>
    </w:p>
    <w:p w14:paraId="45AE7D5B" w14:textId="77777777" w:rsidR="00BD6580" w:rsidRDefault="00BD6580" w:rsidP="00576888">
      <w:pPr>
        <w:ind w:left="2160" w:hanging="2160"/>
        <w:jc w:val="center"/>
        <w:rPr>
          <w:i/>
          <w:snapToGrid w:val="0"/>
          <w:sz w:val="36"/>
        </w:rPr>
      </w:pPr>
      <w:r>
        <w:rPr>
          <w:i/>
          <w:snapToGrid w:val="0"/>
          <w:sz w:val="36"/>
        </w:rPr>
        <w:t xml:space="preserve">Following our exalted Head, Hallelujah! </w:t>
      </w:r>
    </w:p>
    <w:p w14:paraId="520BD88F" w14:textId="77777777" w:rsidR="00BD6580" w:rsidRDefault="00BD6580" w:rsidP="00576888">
      <w:pPr>
        <w:ind w:left="2160" w:hanging="2160"/>
        <w:jc w:val="center"/>
        <w:rPr>
          <w:i/>
          <w:snapToGrid w:val="0"/>
          <w:sz w:val="36"/>
        </w:rPr>
      </w:pPr>
      <w:r>
        <w:rPr>
          <w:i/>
          <w:snapToGrid w:val="0"/>
          <w:sz w:val="36"/>
        </w:rPr>
        <w:t xml:space="preserve">Made like Him, like Him we rise, Hallelujah! </w:t>
      </w:r>
    </w:p>
    <w:p w14:paraId="2B7FD140" w14:textId="77777777" w:rsidR="00BD6580" w:rsidRDefault="00BD6580" w:rsidP="00576888">
      <w:pPr>
        <w:pStyle w:val="BodyText3"/>
        <w:ind w:left="2160" w:hanging="2160"/>
        <w:jc w:val="center"/>
      </w:pPr>
      <w:r>
        <w:rPr>
          <w:i/>
          <w:snapToGrid w:val="0"/>
        </w:rPr>
        <w:t>Ours the cross, the grave, the skies. Hallelujah!</w:t>
      </w:r>
    </w:p>
    <w:p w14:paraId="618B3BEC" w14:textId="77777777" w:rsidR="00BD6580" w:rsidRDefault="00BD6580" w:rsidP="000E750B">
      <w:pPr>
        <w:pStyle w:val="BodyText3"/>
        <w:spacing w:before="120" w:after="120"/>
        <w:ind w:left="2160" w:hanging="2160"/>
      </w:pPr>
    </w:p>
    <w:p w14:paraId="3586A500" w14:textId="77777777" w:rsidR="00BD6580" w:rsidRDefault="00BD6580" w:rsidP="000E750B">
      <w:pPr>
        <w:spacing w:before="120" w:after="120"/>
        <w:ind w:left="2160" w:hanging="2160"/>
        <w:rPr>
          <w:sz w:val="36"/>
        </w:rPr>
      </w:pPr>
    </w:p>
    <w:p w14:paraId="0974C9CB" w14:textId="77777777" w:rsidR="00E0505D" w:rsidRDefault="00E0505D" w:rsidP="000E750B">
      <w:pPr>
        <w:spacing w:before="120" w:after="120"/>
        <w:ind w:left="2160" w:hanging="2160"/>
        <w:rPr>
          <w:sz w:val="36"/>
        </w:rPr>
      </w:pPr>
    </w:p>
    <w:p w14:paraId="606E2D96" w14:textId="77777777" w:rsidR="00E0505D" w:rsidRDefault="00E0505D" w:rsidP="000E750B">
      <w:pPr>
        <w:spacing w:before="120" w:after="120"/>
        <w:ind w:left="2160" w:hanging="2160"/>
        <w:rPr>
          <w:sz w:val="36"/>
        </w:rPr>
      </w:pPr>
    </w:p>
    <w:p w14:paraId="7DD7C036" w14:textId="77777777" w:rsidR="00E0505D" w:rsidRDefault="00E0505D" w:rsidP="000E750B">
      <w:pPr>
        <w:spacing w:before="120" w:after="120"/>
        <w:ind w:left="2160" w:hanging="2160"/>
        <w:rPr>
          <w:sz w:val="36"/>
        </w:rPr>
      </w:pPr>
    </w:p>
    <w:p w14:paraId="58F5C6F6" w14:textId="77777777" w:rsidR="00E0505D" w:rsidRDefault="00E0505D" w:rsidP="000E750B">
      <w:pPr>
        <w:spacing w:before="120" w:after="120"/>
        <w:ind w:left="2160" w:hanging="2160"/>
        <w:rPr>
          <w:sz w:val="36"/>
        </w:rPr>
      </w:pPr>
    </w:p>
    <w:p w14:paraId="5426D8DC" w14:textId="21EC9C0C" w:rsidR="00E36FC6" w:rsidRPr="00576888"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888">
        <w:rPr>
          <w:rFonts w:ascii="Times New Roman" w:hAnsi="Times New Roman"/>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Easter Vigil Proclamation (Exultet)</w:t>
      </w:r>
    </w:p>
    <w:p w14:paraId="318FDB35" w14:textId="77777777" w:rsidR="00E36FC6" w:rsidRDefault="00E36FC6" w:rsidP="000E750B">
      <w:pPr>
        <w:pStyle w:val="BodyText3"/>
        <w:spacing w:before="120" w:after="120"/>
        <w:ind w:left="2160" w:hanging="2160"/>
        <w:jc w:val="both"/>
      </w:pPr>
      <w:r>
        <w:t xml:space="preserve">Deacon: </w:t>
      </w:r>
      <w:r>
        <w:tab/>
        <w:t xml:space="preserve">The Lord </w:t>
      </w:r>
      <w:r w:rsidR="00396EB7">
        <w:t>be</w:t>
      </w:r>
      <w:r>
        <w:t xml:space="preserve"> with you.</w:t>
      </w:r>
    </w:p>
    <w:p w14:paraId="76D95EE3"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sz w:val="36"/>
        </w:rPr>
      </w:pPr>
      <w:r>
        <w:rPr>
          <w:rFonts w:ascii="Times New Roman" w:hAnsi="Times New Roman"/>
          <w:b/>
          <w:i/>
          <w:sz w:val="36"/>
        </w:rPr>
        <w:t>People:</w:t>
      </w:r>
      <w:r>
        <w:rPr>
          <w:rFonts w:ascii="Times New Roman" w:hAnsi="Times New Roman"/>
          <w:b/>
          <w:i/>
          <w:sz w:val="36"/>
        </w:rPr>
        <w:tab/>
        <w:t>And with you</w:t>
      </w:r>
      <w:r w:rsidR="00232700">
        <w:rPr>
          <w:rFonts w:ascii="Times New Roman" w:hAnsi="Times New Roman"/>
          <w:b/>
          <w:i/>
          <w:sz w:val="36"/>
        </w:rPr>
        <w:t>r spirit</w:t>
      </w:r>
      <w:r>
        <w:rPr>
          <w:rFonts w:ascii="Times New Roman" w:hAnsi="Times New Roman"/>
          <w:i/>
          <w:sz w:val="36"/>
        </w:rPr>
        <w:t>.</w:t>
      </w:r>
    </w:p>
    <w:p w14:paraId="5F827ADE" w14:textId="77777777" w:rsidR="00E36FC6" w:rsidRDefault="00E36FC6" w:rsidP="000E750B">
      <w:pPr>
        <w:pStyle w:val="BodyText3"/>
        <w:spacing w:before="120" w:after="120"/>
        <w:ind w:left="2160" w:hanging="2160"/>
        <w:jc w:val="both"/>
        <w:rPr>
          <w:b/>
        </w:rPr>
      </w:pPr>
      <w:r>
        <w:t xml:space="preserve">Deacon: </w:t>
      </w:r>
      <w:r>
        <w:tab/>
        <w:t>Lift up your hearts</w:t>
      </w:r>
      <w:r>
        <w:rPr>
          <w:b/>
        </w:rPr>
        <w:t>.</w:t>
      </w:r>
    </w:p>
    <w:p w14:paraId="2BB08ACA"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i/>
          <w:sz w:val="36"/>
        </w:rPr>
      </w:pPr>
      <w:r>
        <w:rPr>
          <w:rFonts w:ascii="Times New Roman" w:hAnsi="Times New Roman"/>
          <w:b/>
          <w:i/>
          <w:sz w:val="36"/>
        </w:rPr>
        <w:t>People:</w:t>
      </w:r>
      <w:r>
        <w:rPr>
          <w:rFonts w:ascii="Times New Roman" w:hAnsi="Times New Roman"/>
          <w:b/>
          <w:i/>
          <w:sz w:val="36"/>
        </w:rPr>
        <w:tab/>
        <w:t>We lift them up to the Lord.</w:t>
      </w:r>
    </w:p>
    <w:p w14:paraId="773757A3" w14:textId="77777777" w:rsidR="00E36FC6" w:rsidRDefault="00E36FC6" w:rsidP="000E750B">
      <w:pPr>
        <w:pStyle w:val="BodyText3"/>
        <w:spacing w:before="120" w:after="120"/>
        <w:ind w:left="2160" w:hanging="2160"/>
        <w:jc w:val="both"/>
      </w:pPr>
      <w:r>
        <w:t xml:space="preserve">Deacon: </w:t>
      </w:r>
      <w:r>
        <w:tab/>
        <w:t>Let us give thanks unto our Lord God.</w:t>
      </w:r>
    </w:p>
    <w:p w14:paraId="212A0D37"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i/>
          <w:sz w:val="36"/>
        </w:rPr>
      </w:pPr>
      <w:r>
        <w:rPr>
          <w:rFonts w:ascii="Times New Roman" w:hAnsi="Times New Roman"/>
          <w:b/>
          <w:i/>
          <w:sz w:val="36"/>
        </w:rPr>
        <w:t>People:</w:t>
      </w:r>
      <w:r>
        <w:rPr>
          <w:rFonts w:ascii="Times New Roman" w:hAnsi="Times New Roman"/>
          <w:b/>
          <w:i/>
          <w:sz w:val="36"/>
        </w:rPr>
        <w:tab/>
      </w:r>
      <w:r w:rsidR="00232700">
        <w:rPr>
          <w:rFonts w:ascii="Times New Roman" w:hAnsi="Times New Roman"/>
          <w:b/>
          <w:i/>
          <w:sz w:val="36"/>
        </w:rPr>
        <w:t>It is right to</w:t>
      </w:r>
      <w:r>
        <w:rPr>
          <w:rFonts w:ascii="Times New Roman" w:hAnsi="Times New Roman"/>
          <w:b/>
          <w:i/>
          <w:sz w:val="36"/>
        </w:rPr>
        <w:t xml:space="preserve"> give </w:t>
      </w:r>
      <w:r w:rsidR="00232700">
        <w:rPr>
          <w:rFonts w:ascii="Times New Roman" w:hAnsi="Times New Roman"/>
          <w:b/>
          <w:i/>
          <w:sz w:val="36"/>
        </w:rPr>
        <w:t>Him</w:t>
      </w:r>
      <w:r>
        <w:rPr>
          <w:rFonts w:ascii="Times New Roman" w:hAnsi="Times New Roman"/>
          <w:b/>
          <w:i/>
          <w:sz w:val="36"/>
        </w:rPr>
        <w:t xml:space="preserve"> thanks and praise.</w:t>
      </w:r>
    </w:p>
    <w:p w14:paraId="587E80C2" w14:textId="77777777" w:rsidR="00E36FC6" w:rsidRDefault="00E36FC6" w:rsidP="000E750B">
      <w:pPr>
        <w:pStyle w:val="BodyText3"/>
        <w:spacing w:before="120" w:after="120"/>
        <w:ind w:left="2160" w:hanging="2160"/>
        <w:jc w:val="both"/>
      </w:pPr>
      <w:r>
        <w:t xml:space="preserve">Deacon: </w:t>
      </w:r>
      <w:r>
        <w:tab/>
        <w:t>It is truly right that with full hearts and minds and voices we should praise the unseen God, the all-powerful Father, and His only Son, our Lord Jesus Christ.</w:t>
      </w:r>
    </w:p>
    <w:p w14:paraId="081E7490"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sz w:val="36"/>
        </w:rPr>
      </w:pPr>
      <w:r>
        <w:rPr>
          <w:rFonts w:ascii="Times New Roman" w:hAnsi="Times New Roman"/>
          <w:b/>
          <w:i/>
          <w:sz w:val="36"/>
        </w:rPr>
        <w:t>People:</w:t>
      </w:r>
      <w:r>
        <w:rPr>
          <w:rFonts w:ascii="Times New Roman" w:hAnsi="Times New Roman"/>
          <w:b/>
          <w:i/>
          <w:sz w:val="36"/>
        </w:rPr>
        <w:tab/>
        <w:t>Blessed be God forever</w:t>
      </w:r>
      <w:r>
        <w:rPr>
          <w:rFonts w:ascii="Times New Roman" w:hAnsi="Times New Roman"/>
          <w:i/>
          <w:sz w:val="36"/>
        </w:rPr>
        <w:t>.</w:t>
      </w:r>
    </w:p>
    <w:p w14:paraId="735FE571" w14:textId="77777777" w:rsidR="00E36FC6" w:rsidRDefault="00E36FC6" w:rsidP="000E750B">
      <w:pPr>
        <w:pStyle w:val="BodyText3"/>
        <w:spacing w:before="120" w:after="120"/>
        <w:ind w:left="2160" w:hanging="2160"/>
        <w:jc w:val="both"/>
      </w:pPr>
      <w:r>
        <w:t xml:space="preserve">Deacon: </w:t>
      </w:r>
      <w:r>
        <w:tab/>
        <w:t>For Christ ha</w:t>
      </w:r>
      <w:r w:rsidR="00232700">
        <w:t>s</w:t>
      </w:r>
      <w:r>
        <w:t xml:space="preserve"> ransomed us with His </w:t>
      </w:r>
      <w:proofErr w:type="gramStart"/>
      <w:r>
        <w:t>Blood, and</w:t>
      </w:r>
      <w:proofErr w:type="gramEnd"/>
      <w:r>
        <w:t xml:space="preserve"> paid for us the price of Adam’s sin to our Eternal Father.</w:t>
      </w:r>
    </w:p>
    <w:p w14:paraId="40F2177D"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sz w:val="36"/>
        </w:rPr>
      </w:pPr>
      <w:r>
        <w:rPr>
          <w:rFonts w:ascii="Times New Roman" w:hAnsi="Times New Roman"/>
          <w:b/>
          <w:i/>
          <w:sz w:val="36"/>
        </w:rPr>
        <w:t>People:</w:t>
      </w:r>
      <w:r>
        <w:rPr>
          <w:rFonts w:ascii="Times New Roman" w:hAnsi="Times New Roman"/>
          <w:b/>
          <w:i/>
          <w:sz w:val="36"/>
        </w:rPr>
        <w:tab/>
        <w:t>Blessed be God forever.</w:t>
      </w:r>
    </w:p>
    <w:p w14:paraId="05163772" w14:textId="77777777" w:rsidR="00E36FC6" w:rsidRDefault="00E36FC6" w:rsidP="000E750B">
      <w:pPr>
        <w:pStyle w:val="BodyText3"/>
        <w:spacing w:before="120" w:after="120"/>
        <w:ind w:left="2160" w:hanging="2160"/>
        <w:jc w:val="both"/>
      </w:pPr>
      <w:r>
        <w:t xml:space="preserve">Deacon: </w:t>
      </w:r>
      <w:r>
        <w:tab/>
        <w:t>This is our Passover Feast, when Christ, the true Lamb, is slain, whose Blood consecrates the homes of all believers.</w:t>
      </w:r>
    </w:p>
    <w:p w14:paraId="4059D0ED" w14:textId="4DB61179" w:rsidR="00576888"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i/>
          <w:sz w:val="36"/>
        </w:rPr>
      </w:pPr>
      <w:r>
        <w:rPr>
          <w:rFonts w:ascii="Times New Roman" w:hAnsi="Times New Roman"/>
          <w:b/>
          <w:i/>
          <w:sz w:val="36"/>
        </w:rPr>
        <w:t>People:</w:t>
      </w:r>
      <w:r>
        <w:rPr>
          <w:rFonts w:ascii="Times New Roman" w:hAnsi="Times New Roman"/>
          <w:b/>
          <w:i/>
          <w:sz w:val="36"/>
        </w:rPr>
        <w:tab/>
        <w:t>Blessed be God forever.</w:t>
      </w:r>
      <w:r w:rsidR="00576888">
        <w:rPr>
          <w:rFonts w:ascii="Times New Roman" w:hAnsi="Times New Roman"/>
          <w:b/>
          <w:i/>
          <w:sz w:val="36"/>
        </w:rPr>
        <w:br w:type="page"/>
      </w:r>
    </w:p>
    <w:p w14:paraId="30E6A7DE" w14:textId="77777777" w:rsidR="00E36FC6" w:rsidRDefault="00E36FC6" w:rsidP="000E750B">
      <w:pPr>
        <w:pStyle w:val="BodyText3"/>
        <w:spacing w:before="120" w:after="120"/>
        <w:ind w:left="2160" w:hanging="2160"/>
        <w:jc w:val="both"/>
      </w:pPr>
      <w:r>
        <w:lastRenderedPageBreak/>
        <w:t xml:space="preserve">Deacon: </w:t>
      </w:r>
      <w:r>
        <w:tab/>
        <w:t xml:space="preserve">This is the night when </w:t>
      </w:r>
      <w:r w:rsidR="00232700">
        <w:t>Y</w:t>
      </w:r>
      <w:r>
        <w:t>ou first saved our father</w:t>
      </w:r>
      <w:r w:rsidR="00232700">
        <w:t>s</w:t>
      </w:r>
      <w:r>
        <w:t xml:space="preserve">: </w:t>
      </w:r>
      <w:r w:rsidR="00232700">
        <w:t>Y</w:t>
      </w:r>
      <w:r>
        <w:t>ou freed the people of Israel from their slavery and led them dry-shod through the sea.</w:t>
      </w:r>
    </w:p>
    <w:p w14:paraId="1BC2B256"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sz w:val="36"/>
        </w:rPr>
      </w:pPr>
      <w:r>
        <w:rPr>
          <w:rFonts w:ascii="Times New Roman" w:hAnsi="Times New Roman"/>
          <w:b/>
          <w:i/>
          <w:sz w:val="36"/>
        </w:rPr>
        <w:t>People:</w:t>
      </w:r>
      <w:r>
        <w:rPr>
          <w:rFonts w:ascii="Times New Roman" w:hAnsi="Times New Roman"/>
          <w:b/>
          <w:i/>
          <w:sz w:val="36"/>
        </w:rPr>
        <w:tab/>
        <w:t>Blessed be God forever</w:t>
      </w:r>
      <w:r>
        <w:rPr>
          <w:rFonts w:ascii="Times New Roman" w:hAnsi="Times New Roman"/>
          <w:i/>
          <w:sz w:val="36"/>
        </w:rPr>
        <w:t>.</w:t>
      </w:r>
    </w:p>
    <w:p w14:paraId="1ACB38CE" w14:textId="77777777" w:rsidR="00E36FC6" w:rsidRDefault="00E36FC6" w:rsidP="000E750B">
      <w:pPr>
        <w:pStyle w:val="BodyText3"/>
        <w:spacing w:before="120" w:after="120"/>
        <w:ind w:left="2160" w:hanging="2160"/>
        <w:jc w:val="both"/>
      </w:pPr>
      <w:r>
        <w:t xml:space="preserve">Deacon: </w:t>
      </w:r>
      <w:r>
        <w:tab/>
        <w:t>This is the night when Christians everywhere, washed clean of sin and freed from all defilement, are restored to grace and grow together in holiness.</w:t>
      </w:r>
    </w:p>
    <w:p w14:paraId="014F0464"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sz w:val="36"/>
        </w:rPr>
      </w:pPr>
      <w:r>
        <w:rPr>
          <w:rFonts w:ascii="Times New Roman" w:hAnsi="Times New Roman"/>
          <w:b/>
          <w:sz w:val="36"/>
        </w:rPr>
        <w:t>People:</w:t>
      </w:r>
      <w:r>
        <w:rPr>
          <w:rFonts w:ascii="Times New Roman" w:hAnsi="Times New Roman"/>
          <w:b/>
          <w:sz w:val="36"/>
        </w:rPr>
        <w:tab/>
        <w:t>Blessed be God forever.</w:t>
      </w:r>
    </w:p>
    <w:p w14:paraId="692F87A3" w14:textId="77777777" w:rsidR="00E36FC6" w:rsidRDefault="00E36FC6" w:rsidP="000E750B">
      <w:pPr>
        <w:pStyle w:val="BodyText3"/>
        <w:spacing w:before="120" w:after="120"/>
        <w:ind w:left="2160" w:hanging="2160"/>
        <w:jc w:val="both"/>
      </w:pPr>
      <w:r>
        <w:t xml:space="preserve">Deacon: </w:t>
      </w:r>
      <w:r>
        <w:tab/>
        <w:t>This is the night when Jesus Christ broke the chains of death and rose triumphant from the grave.</w:t>
      </w:r>
    </w:p>
    <w:p w14:paraId="5F736130"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sz w:val="36"/>
        </w:rPr>
      </w:pPr>
      <w:r>
        <w:rPr>
          <w:rFonts w:ascii="Times New Roman" w:hAnsi="Times New Roman"/>
          <w:b/>
          <w:i/>
          <w:sz w:val="36"/>
        </w:rPr>
        <w:t>People:</w:t>
      </w:r>
      <w:r>
        <w:rPr>
          <w:rFonts w:ascii="Times New Roman" w:hAnsi="Times New Roman"/>
          <w:b/>
          <w:i/>
          <w:sz w:val="36"/>
        </w:rPr>
        <w:tab/>
        <w:t>Blessed be God forever</w:t>
      </w:r>
      <w:r>
        <w:rPr>
          <w:rFonts w:ascii="Times New Roman" w:hAnsi="Times New Roman"/>
          <w:i/>
          <w:sz w:val="36"/>
        </w:rPr>
        <w:t>.</w:t>
      </w:r>
    </w:p>
    <w:p w14:paraId="6CF5DDC7" w14:textId="77777777" w:rsidR="00E36FC6" w:rsidRDefault="00E36FC6" w:rsidP="000E750B">
      <w:pPr>
        <w:pStyle w:val="BodyText3"/>
        <w:spacing w:before="120" w:after="120"/>
        <w:ind w:left="2160" w:hanging="2160"/>
        <w:jc w:val="both"/>
      </w:pPr>
      <w:r>
        <w:t xml:space="preserve">Deacon: </w:t>
      </w:r>
      <w:r>
        <w:tab/>
        <w:t>What good would life have been to us, if Christ had not come as our Redeemer?</w:t>
      </w:r>
    </w:p>
    <w:p w14:paraId="2F4A0ED5"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sz w:val="36"/>
        </w:rPr>
      </w:pPr>
      <w:r>
        <w:rPr>
          <w:rFonts w:ascii="Times New Roman" w:hAnsi="Times New Roman"/>
          <w:b/>
          <w:i/>
          <w:sz w:val="36"/>
        </w:rPr>
        <w:t>People:</w:t>
      </w:r>
      <w:r>
        <w:rPr>
          <w:rFonts w:ascii="Times New Roman" w:hAnsi="Times New Roman"/>
          <w:b/>
          <w:i/>
          <w:sz w:val="36"/>
        </w:rPr>
        <w:tab/>
        <w:t>Blessed be God forever</w:t>
      </w:r>
      <w:r>
        <w:rPr>
          <w:rFonts w:ascii="Times New Roman" w:hAnsi="Times New Roman"/>
          <w:i/>
          <w:sz w:val="36"/>
        </w:rPr>
        <w:t>.</w:t>
      </w:r>
    </w:p>
    <w:p w14:paraId="5F9BBECE" w14:textId="77777777" w:rsidR="00E36FC6" w:rsidRDefault="00E36FC6" w:rsidP="000E750B">
      <w:pPr>
        <w:pStyle w:val="BodyText3"/>
        <w:spacing w:before="120" w:after="120"/>
        <w:ind w:left="2160" w:hanging="2160"/>
        <w:jc w:val="both"/>
      </w:pPr>
      <w:r>
        <w:t xml:space="preserve">Deacon: </w:t>
      </w:r>
      <w:r>
        <w:tab/>
        <w:t xml:space="preserve">Father, how wonderful is </w:t>
      </w:r>
      <w:r w:rsidR="00232700">
        <w:t>Your</w:t>
      </w:r>
      <w:r>
        <w:t xml:space="preserve"> care for us!  How boundless is </w:t>
      </w:r>
      <w:r w:rsidR="00232700">
        <w:t>Your</w:t>
      </w:r>
      <w:r>
        <w:t xml:space="preserve"> merciful love!  To ransom a slave, </w:t>
      </w:r>
      <w:proofErr w:type="gramStart"/>
      <w:r w:rsidR="00232700">
        <w:t>Y</w:t>
      </w:r>
      <w:r>
        <w:t>ou</w:t>
      </w:r>
      <w:proofErr w:type="gramEnd"/>
      <w:r>
        <w:t xml:space="preserve"> g</w:t>
      </w:r>
      <w:r w:rsidR="00232700">
        <w:t>a</w:t>
      </w:r>
      <w:r>
        <w:t xml:space="preserve">ve up </w:t>
      </w:r>
      <w:r w:rsidR="00232700">
        <w:t>Your</w:t>
      </w:r>
      <w:r>
        <w:t xml:space="preserve"> Son.</w:t>
      </w:r>
    </w:p>
    <w:p w14:paraId="74F3DE97"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sz w:val="36"/>
        </w:rPr>
      </w:pPr>
      <w:r>
        <w:rPr>
          <w:rFonts w:ascii="Times New Roman" w:hAnsi="Times New Roman"/>
          <w:b/>
          <w:i/>
          <w:sz w:val="36"/>
        </w:rPr>
        <w:t>People:</w:t>
      </w:r>
      <w:r>
        <w:rPr>
          <w:rFonts w:ascii="Times New Roman" w:hAnsi="Times New Roman"/>
          <w:b/>
          <w:i/>
          <w:sz w:val="36"/>
        </w:rPr>
        <w:tab/>
        <w:t>Blessed be God forever</w:t>
      </w:r>
      <w:r>
        <w:rPr>
          <w:rFonts w:ascii="Times New Roman" w:hAnsi="Times New Roman"/>
          <w:i/>
          <w:sz w:val="36"/>
        </w:rPr>
        <w:t>.</w:t>
      </w:r>
    </w:p>
    <w:p w14:paraId="423A3121" w14:textId="77777777" w:rsidR="00E36FC6" w:rsidRDefault="00E36FC6" w:rsidP="000E750B">
      <w:pPr>
        <w:pStyle w:val="BodyText3"/>
        <w:spacing w:before="120" w:after="120"/>
        <w:ind w:left="2160" w:hanging="2160"/>
        <w:jc w:val="both"/>
      </w:pPr>
      <w:r>
        <w:t xml:space="preserve">Deacon: </w:t>
      </w:r>
      <w:r>
        <w:tab/>
        <w:t>O happy fault, O necessary sin of Adam, which gained for us so great a Redeemer!</w:t>
      </w:r>
    </w:p>
    <w:p w14:paraId="4D7B935B"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sz w:val="36"/>
        </w:rPr>
      </w:pPr>
      <w:r>
        <w:rPr>
          <w:rFonts w:ascii="Times New Roman" w:hAnsi="Times New Roman"/>
          <w:b/>
          <w:i/>
          <w:sz w:val="36"/>
        </w:rPr>
        <w:t>People:</w:t>
      </w:r>
      <w:r>
        <w:rPr>
          <w:rFonts w:ascii="Times New Roman" w:hAnsi="Times New Roman"/>
          <w:b/>
          <w:i/>
          <w:sz w:val="36"/>
        </w:rPr>
        <w:tab/>
        <w:t>Blessed be God forever</w:t>
      </w:r>
      <w:r>
        <w:rPr>
          <w:rFonts w:ascii="Times New Roman" w:hAnsi="Times New Roman"/>
          <w:i/>
          <w:sz w:val="36"/>
        </w:rPr>
        <w:t>.</w:t>
      </w:r>
    </w:p>
    <w:p w14:paraId="23CBDD50" w14:textId="77777777" w:rsidR="00E36FC6" w:rsidRDefault="00E36FC6" w:rsidP="000E750B">
      <w:pPr>
        <w:pStyle w:val="BodyText3"/>
        <w:spacing w:before="120" w:after="120"/>
        <w:ind w:left="2160" w:hanging="2160"/>
        <w:jc w:val="both"/>
      </w:pPr>
      <w:r>
        <w:lastRenderedPageBreak/>
        <w:t xml:space="preserve">Deacon: </w:t>
      </w:r>
      <w:r>
        <w:tab/>
        <w:t>Of this night Scripture says, “</w:t>
      </w:r>
      <w:r w:rsidR="00232700">
        <w:t>Your</w:t>
      </w:r>
      <w:r>
        <w:t xml:space="preserve"> night will be clear as day, it will become my light, my joy.”</w:t>
      </w:r>
    </w:p>
    <w:p w14:paraId="5EF5F8F0"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sz w:val="36"/>
        </w:rPr>
      </w:pPr>
      <w:r>
        <w:rPr>
          <w:rFonts w:ascii="Times New Roman" w:hAnsi="Times New Roman"/>
          <w:b/>
          <w:i/>
          <w:sz w:val="36"/>
        </w:rPr>
        <w:t>People:</w:t>
      </w:r>
      <w:r>
        <w:rPr>
          <w:rFonts w:ascii="Times New Roman" w:hAnsi="Times New Roman"/>
          <w:b/>
          <w:i/>
          <w:sz w:val="36"/>
        </w:rPr>
        <w:tab/>
        <w:t>Blessed be God forever</w:t>
      </w:r>
      <w:r>
        <w:rPr>
          <w:rFonts w:ascii="Times New Roman" w:hAnsi="Times New Roman"/>
          <w:i/>
          <w:sz w:val="36"/>
        </w:rPr>
        <w:t>.</w:t>
      </w:r>
    </w:p>
    <w:p w14:paraId="4CEF3A83" w14:textId="77777777" w:rsidR="00E36FC6" w:rsidRDefault="00E36FC6" w:rsidP="000E750B">
      <w:pPr>
        <w:pStyle w:val="BodyText3"/>
        <w:spacing w:before="120" w:after="120"/>
        <w:ind w:left="2160" w:hanging="2160"/>
        <w:jc w:val="both"/>
      </w:pPr>
      <w:r>
        <w:t xml:space="preserve">Deacon: </w:t>
      </w:r>
      <w:r>
        <w:tab/>
        <w:t>The power of this holy night dispels all evil, washes guilt away, restores lost innocence, brings mourners joy; it casts out hatred, brings us peace, and humbles earthly pride.</w:t>
      </w:r>
    </w:p>
    <w:p w14:paraId="10A4857D"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i/>
          <w:sz w:val="36"/>
        </w:rPr>
      </w:pPr>
      <w:r>
        <w:rPr>
          <w:rFonts w:ascii="Times New Roman" w:hAnsi="Times New Roman"/>
          <w:b/>
          <w:i/>
          <w:sz w:val="36"/>
        </w:rPr>
        <w:t>People:</w:t>
      </w:r>
      <w:r>
        <w:rPr>
          <w:rFonts w:ascii="Times New Roman" w:hAnsi="Times New Roman"/>
          <w:b/>
          <w:i/>
          <w:sz w:val="36"/>
        </w:rPr>
        <w:tab/>
        <w:t>Blessed be God forever.</w:t>
      </w:r>
    </w:p>
    <w:p w14:paraId="655BF5D4" w14:textId="77777777" w:rsidR="00E36FC6" w:rsidRDefault="00E36FC6" w:rsidP="000E750B">
      <w:pPr>
        <w:pStyle w:val="BodyText3"/>
        <w:spacing w:before="120" w:after="120"/>
        <w:ind w:left="2160" w:hanging="2160"/>
        <w:jc w:val="both"/>
        <w:rPr>
          <w:i/>
        </w:rPr>
      </w:pPr>
      <w:r>
        <w:t xml:space="preserve">Deacon: </w:t>
      </w:r>
      <w:r>
        <w:tab/>
        <w:t>Night truly blessed when Heaven is wedded to earth, and man is reconciled to God</w:t>
      </w:r>
      <w:r w:rsidRPr="00232700">
        <w:t>!</w:t>
      </w:r>
    </w:p>
    <w:p w14:paraId="13F2B942" w14:textId="77777777" w:rsidR="00E36FC6" w:rsidRDefault="00E36FC6" w:rsidP="000E750B">
      <w:pPr>
        <w:pStyle w:val="body"/>
        <w:widowControl/>
        <w:tabs>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sz w:val="36"/>
        </w:rPr>
      </w:pPr>
      <w:r>
        <w:rPr>
          <w:rFonts w:ascii="Times New Roman" w:hAnsi="Times New Roman"/>
          <w:b/>
          <w:i/>
          <w:sz w:val="36"/>
        </w:rPr>
        <w:t>People:</w:t>
      </w:r>
      <w:r>
        <w:rPr>
          <w:rFonts w:ascii="Times New Roman" w:hAnsi="Times New Roman"/>
          <w:b/>
          <w:i/>
          <w:sz w:val="36"/>
        </w:rPr>
        <w:tab/>
        <w:t>Blessed be God forever</w:t>
      </w:r>
      <w:r>
        <w:rPr>
          <w:rFonts w:ascii="Times New Roman" w:hAnsi="Times New Roman"/>
          <w:i/>
          <w:sz w:val="36"/>
        </w:rPr>
        <w:t>.</w:t>
      </w:r>
    </w:p>
    <w:p w14:paraId="31FBF7C2" w14:textId="77777777" w:rsidR="00E0505D" w:rsidRDefault="00E0505D" w:rsidP="000E750B">
      <w:pPr>
        <w:pStyle w:val="BodyTextIndent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line="240" w:lineRule="auto"/>
        <w:ind w:left="2160" w:hanging="2160"/>
        <w:rPr>
          <w:rFonts w:ascii="Calibri" w:hAnsi="Calibri"/>
          <w:highlight w:val="yellow"/>
        </w:rPr>
      </w:pPr>
    </w:p>
    <w:p w14:paraId="2A5CA79E" w14:textId="194467C0" w:rsidR="00576888" w:rsidRDefault="00E0505D" w:rsidP="000E750B">
      <w:pPr>
        <w:pStyle w:val="BodyTextIndent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line="240" w:lineRule="auto"/>
        <w:ind w:left="2160" w:hanging="2160"/>
        <w:rPr>
          <w:b w:val="0"/>
          <w:color w:val="FF0000"/>
          <w:sz w:val="32"/>
          <w:szCs w:val="18"/>
        </w:rPr>
      </w:pPr>
      <w:r w:rsidRPr="00576888">
        <w:rPr>
          <w:b w:val="0"/>
          <w:color w:val="FF0000"/>
          <w:sz w:val="32"/>
          <w:szCs w:val="18"/>
        </w:rPr>
        <w:t>Miter on</w:t>
      </w:r>
      <w:r w:rsidR="00576888">
        <w:rPr>
          <w:b w:val="0"/>
          <w:color w:val="FF0000"/>
          <w:sz w:val="32"/>
          <w:szCs w:val="18"/>
        </w:rPr>
        <w:br w:type="page"/>
      </w:r>
    </w:p>
    <w:p w14:paraId="23A36009" w14:textId="77777777" w:rsidR="00E36FC6" w:rsidRPr="00576888" w:rsidRDefault="00E36FC6" w:rsidP="000E750B">
      <w:pPr>
        <w:pStyle w:val="BodyText3"/>
        <w:spacing w:before="120" w:after="120"/>
        <w:ind w:left="2160" w:hanging="2160"/>
        <w:jc w:val="both"/>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888">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P</w:t>
      </w:r>
      <w:bookmarkStart w:id="0" w:name="_GoBack"/>
      <w:bookmarkEnd w:id="0"/>
      <w:r w:rsidRPr="00576888">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rayer</w:t>
      </w:r>
    </w:p>
    <w:p w14:paraId="426DDC4E" w14:textId="77777777" w:rsidR="00E36FC6" w:rsidRDefault="00E36FC6" w:rsidP="000E750B">
      <w:pPr>
        <w:spacing w:before="120" w:after="120"/>
        <w:ind w:left="2160" w:hanging="2160"/>
        <w:jc w:val="both"/>
        <w:rPr>
          <w:b/>
          <w:sz w:val="36"/>
        </w:rPr>
      </w:pPr>
      <w:r>
        <w:rPr>
          <w:b/>
          <w:sz w:val="36"/>
        </w:rPr>
        <w:t xml:space="preserve">Presider: </w:t>
      </w:r>
      <w:r>
        <w:rPr>
          <w:b/>
          <w:sz w:val="36"/>
        </w:rPr>
        <w:tab/>
        <w:t xml:space="preserve">Almighty Father, may our hearts accept this </w:t>
      </w:r>
      <w:r w:rsidR="00E0505D">
        <w:rPr>
          <w:b/>
          <w:sz w:val="36"/>
        </w:rPr>
        <w:t>Resurrection Gospel</w:t>
      </w:r>
      <w:r>
        <w:rPr>
          <w:b/>
          <w:sz w:val="36"/>
        </w:rPr>
        <w:t xml:space="preserve">, a </w:t>
      </w:r>
      <w:r w:rsidR="00803DE7">
        <w:rPr>
          <w:b/>
          <w:sz w:val="36"/>
        </w:rPr>
        <w:t>truth</w:t>
      </w:r>
      <w:r>
        <w:rPr>
          <w:b/>
          <w:sz w:val="36"/>
        </w:rPr>
        <w:t xml:space="preserve"> that </w:t>
      </w:r>
      <w:r w:rsidR="00803DE7">
        <w:rPr>
          <w:b/>
          <w:sz w:val="36"/>
        </w:rPr>
        <w:t>stands</w:t>
      </w:r>
      <w:r>
        <w:rPr>
          <w:b/>
          <w:sz w:val="36"/>
        </w:rPr>
        <w:t xml:space="preserve"> </w:t>
      </w:r>
      <w:r w:rsidR="00803DE7">
        <w:rPr>
          <w:b/>
          <w:sz w:val="36"/>
        </w:rPr>
        <w:t xml:space="preserve">eternally </w:t>
      </w:r>
      <w:r>
        <w:rPr>
          <w:b/>
          <w:sz w:val="36"/>
        </w:rPr>
        <w:t xml:space="preserve">to the </w:t>
      </w:r>
      <w:r w:rsidR="00803DE7">
        <w:rPr>
          <w:b/>
          <w:sz w:val="36"/>
        </w:rPr>
        <w:t>glory</w:t>
      </w:r>
      <w:r>
        <w:rPr>
          <w:b/>
          <w:sz w:val="36"/>
        </w:rPr>
        <w:t xml:space="preserve"> of God.  </w:t>
      </w:r>
    </w:p>
    <w:p w14:paraId="7C392FC5" w14:textId="77777777" w:rsidR="00E36FC6" w:rsidRDefault="00E36FC6" w:rsidP="00576888">
      <w:pPr>
        <w:pStyle w:val="BodyTextIndent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line="240" w:lineRule="auto"/>
        <w:ind w:left="2160"/>
        <w:rPr>
          <w:snapToGrid/>
        </w:rPr>
      </w:pPr>
      <w:r>
        <w:rPr>
          <w:snapToGrid/>
        </w:rPr>
        <w:t xml:space="preserve">As it </w:t>
      </w:r>
      <w:r w:rsidR="00E0505D">
        <w:rPr>
          <w:snapToGrid/>
        </w:rPr>
        <w:t>resounds through the halls of</w:t>
      </w:r>
      <w:r>
        <w:rPr>
          <w:snapToGrid/>
        </w:rPr>
        <w:t xml:space="preserve"> Heaven, so may our lives </w:t>
      </w:r>
      <w:r w:rsidR="00803DE7">
        <w:rPr>
          <w:snapToGrid/>
        </w:rPr>
        <w:t>reflect its power here on earth,</w:t>
      </w:r>
      <w:r>
        <w:rPr>
          <w:snapToGrid/>
        </w:rPr>
        <w:t xml:space="preserve"> continuously burning to dispel the darkness of this night.</w:t>
      </w:r>
    </w:p>
    <w:p w14:paraId="1B18ED8F" w14:textId="77777777" w:rsidR="00E36FC6" w:rsidRDefault="00E36FC6" w:rsidP="00576888">
      <w:pPr>
        <w:pStyle w:val="BodyTextIndent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line="240" w:lineRule="auto"/>
        <w:ind w:left="2160"/>
        <w:rPr>
          <w:snapToGrid/>
        </w:rPr>
      </w:pPr>
      <w:r>
        <w:rPr>
          <w:snapToGrid/>
        </w:rPr>
        <w:t xml:space="preserve">May </w:t>
      </w:r>
      <w:r w:rsidR="00E0505D">
        <w:rPr>
          <w:snapToGrid/>
        </w:rPr>
        <w:t>Christ’s</w:t>
      </w:r>
      <w:r>
        <w:rPr>
          <w:snapToGrid/>
        </w:rPr>
        <w:t xml:space="preserve"> new </w:t>
      </w:r>
      <w:r w:rsidR="00E0505D">
        <w:rPr>
          <w:snapToGrid/>
        </w:rPr>
        <w:t>life</w:t>
      </w:r>
      <w:r>
        <w:rPr>
          <w:snapToGrid/>
        </w:rPr>
        <w:t xml:space="preserve"> </w:t>
      </w:r>
      <w:r w:rsidR="00803DE7">
        <w:rPr>
          <w:snapToGrid/>
        </w:rPr>
        <w:t>inspire</w:t>
      </w:r>
      <w:r>
        <w:rPr>
          <w:snapToGrid/>
        </w:rPr>
        <w:t xml:space="preserve"> our hearts and minds, kindling in us a holy desire to </w:t>
      </w:r>
      <w:r w:rsidR="00803DE7">
        <w:rPr>
          <w:snapToGrid/>
        </w:rPr>
        <w:t>live</w:t>
      </w:r>
      <w:r>
        <w:rPr>
          <w:snapToGrid/>
        </w:rPr>
        <w:t xml:space="preserve"> with the </w:t>
      </w:r>
      <w:r w:rsidR="00803DE7">
        <w:rPr>
          <w:snapToGrid/>
        </w:rPr>
        <w:t>power</w:t>
      </w:r>
      <w:r>
        <w:rPr>
          <w:snapToGrid/>
        </w:rPr>
        <w:t xml:space="preserve"> of Christ’s rising, and to finally feast at the heavenly banquet; through Jesus Christ our Lord, </w:t>
      </w:r>
      <w:proofErr w:type="gramStart"/>
      <w:r>
        <w:rPr>
          <w:snapToGrid/>
        </w:rPr>
        <w:t>Who</w:t>
      </w:r>
      <w:proofErr w:type="gramEnd"/>
      <w:r>
        <w:rPr>
          <w:snapToGrid/>
        </w:rPr>
        <w:t xml:space="preserve"> live</w:t>
      </w:r>
      <w:r w:rsidR="00232700">
        <w:rPr>
          <w:snapToGrid/>
        </w:rPr>
        <w:t>s</w:t>
      </w:r>
      <w:r>
        <w:rPr>
          <w:snapToGrid/>
        </w:rPr>
        <w:t xml:space="preserve"> and reign</w:t>
      </w:r>
      <w:r w:rsidR="00232700">
        <w:rPr>
          <w:snapToGrid/>
        </w:rPr>
        <w:t>s</w:t>
      </w:r>
      <w:r>
        <w:rPr>
          <w:snapToGrid/>
        </w:rPr>
        <w:t xml:space="preserve"> forever and ever.</w:t>
      </w:r>
    </w:p>
    <w:p w14:paraId="0B5B3216" w14:textId="4E4AF36A" w:rsidR="00E36FC6" w:rsidRDefault="00E36FC6" w:rsidP="000E750B">
      <w:pPr>
        <w:spacing w:before="120" w:after="120"/>
        <w:ind w:left="2160" w:hanging="2160"/>
        <w:jc w:val="both"/>
        <w:rPr>
          <w:b/>
          <w:i/>
          <w:sz w:val="36"/>
        </w:rPr>
      </w:pPr>
      <w:r>
        <w:rPr>
          <w:b/>
          <w:i/>
          <w:sz w:val="36"/>
        </w:rPr>
        <w:t>All:</w:t>
      </w:r>
      <w:r>
        <w:rPr>
          <w:b/>
          <w:sz w:val="36"/>
        </w:rPr>
        <w:tab/>
      </w:r>
      <w:r>
        <w:rPr>
          <w:b/>
          <w:i/>
          <w:sz w:val="36"/>
        </w:rPr>
        <w:t>Amen.</w:t>
      </w:r>
    </w:p>
    <w:p w14:paraId="545EC5A1" w14:textId="77777777" w:rsidR="00576888" w:rsidRDefault="00576888" w:rsidP="000E750B">
      <w:pPr>
        <w:pStyle w:val="BodyText3"/>
        <w:spacing w:before="120" w:after="120"/>
        <w:ind w:left="2160" w:hanging="2160"/>
        <w:jc w:val="both"/>
        <w:rPr>
          <w:b/>
          <w:sz w:val="52"/>
        </w:rPr>
      </w:pPr>
    </w:p>
    <w:p w14:paraId="5ED3752A" w14:textId="2C6907D8" w:rsidR="00E36FC6" w:rsidRPr="00576888" w:rsidRDefault="00E36FC6" w:rsidP="000E750B">
      <w:pPr>
        <w:pStyle w:val="BodyText3"/>
        <w:spacing w:before="120" w:after="120"/>
        <w:ind w:left="2160" w:hanging="2160"/>
        <w:jc w:val="both"/>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6888">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Commissioning</w:t>
      </w:r>
    </w:p>
    <w:p w14:paraId="299F4891" w14:textId="77777777" w:rsidR="00E36FC6" w:rsidRDefault="00803DE7" w:rsidP="000E750B">
      <w:pPr>
        <w:pStyle w:val="BodyTextIndent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line="240" w:lineRule="auto"/>
        <w:ind w:left="2160" w:hanging="2160"/>
        <w:rPr>
          <w:snapToGrid/>
        </w:rPr>
      </w:pPr>
      <w:r>
        <w:t>Deacon</w:t>
      </w:r>
      <w:r w:rsidR="00E36FC6">
        <w:t xml:space="preserve">: </w:t>
      </w:r>
      <w:r w:rsidR="00E36FC6">
        <w:tab/>
        <w:t>Let us go forth in the Name of Christ.</w:t>
      </w:r>
    </w:p>
    <w:p w14:paraId="16C326EC" w14:textId="2398E33E" w:rsidR="00E36FC6" w:rsidRPr="00611434" w:rsidRDefault="00E36FC6" w:rsidP="000E750B">
      <w:pPr>
        <w:spacing w:before="120" w:after="120"/>
        <w:ind w:left="2160" w:hanging="2160"/>
        <w:jc w:val="both"/>
        <w:rPr>
          <w:b/>
          <w:i/>
          <w:sz w:val="36"/>
        </w:rPr>
      </w:pPr>
      <w:r>
        <w:rPr>
          <w:b/>
          <w:i/>
          <w:sz w:val="36"/>
        </w:rPr>
        <w:t>All:</w:t>
      </w:r>
      <w:r>
        <w:rPr>
          <w:b/>
          <w:sz w:val="36"/>
        </w:rPr>
        <w:tab/>
        <w:t xml:space="preserve">Thanks be to God!  </w:t>
      </w:r>
      <w:r>
        <w:rPr>
          <w:b/>
          <w:i/>
          <w:sz w:val="36"/>
        </w:rPr>
        <w:t xml:space="preserve">Amen.   </w:t>
      </w:r>
      <w:r w:rsidR="00803DE7" w:rsidRPr="006309E2">
        <w:rPr>
          <w:b/>
          <w:sz w:val="36"/>
          <w:szCs w:val="36"/>
        </w:rPr>
        <w:sym w:font="Wingdings" w:char="F058"/>
      </w:r>
    </w:p>
    <w:sectPr w:rsidR="00E36FC6" w:rsidRPr="00611434" w:rsidSect="000E750B">
      <w:pgSz w:w="12240" w:h="15840"/>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ttawa">
    <w:altName w:val="Cambria Math"/>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Lincoln">
    <w:altName w:val="Cambria Math"/>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31"/>
    <w:rsid w:val="00057FA6"/>
    <w:rsid w:val="00067AC4"/>
    <w:rsid w:val="000E750B"/>
    <w:rsid w:val="001B0C53"/>
    <w:rsid w:val="001E14B2"/>
    <w:rsid w:val="002157FC"/>
    <w:rsid w:val="00232700"/>
    <w:rsid w:val="00396EB7"/>
    <w:rsid w:val="003D7103"/>
    <w:rsid w:val="004B0C24"/>
    <w:rsid w:val="00521B9E"/>
    <w:rsid w:val="00527A39"/>
    <w:rsid w:val="00576888"/>
    <w:rsid w:val="00611434"/>
    <w:rsid w:val="006A57F1"/>
    <w:rsid w:val="00765764"/>
    <w:rsid w:val="007E5A0B"/>
    <w:rsid w:val="00803DE7"/>
    <w:rsid w:val="008A3BF1"/>
    <w:rsid w:val="008E3D31"/>
    <w:rsid w:val="008E6008"/>
    <w:rsid w:val="0091524D"/>
    <w:rsid w:val="009D166C"/>
    <w:rsid w:val="00AE749C"/>
    <w:rsid w:val="00B062A1"/>
    <w:rsid w:val="00B6216E"/>
    <w:rsid w:val="00BB477F"/>
    <w:rsid w:val="00BD6580"/>
    <w:rsid w:val="00C929FB"/>
    <w:rsid w:val="00E0505D"/>
    <w:rsid w:val="00E36FC6"/>
    <w:rsid w:val="00E42339"/>
    <w:rsid w:val="00E73F7D"/>
    <w:rsid w:val="00F71738"/>
    <w:rsid w:val="00F96FDC"/>
    <w:rsid w:val="00FE06D8"/>
    <w:rsid w:val="00FE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DE8C7"/>
  <w15:chartTrackingRefBased/>
  <w15:docId w15:val="{8376F5AF-CCD8-49D1-BFAC-EFB908A0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52"/>
    </w:rPr>
  </w:style>
  <w:style w:type="paragraph" w:styleId="Heading2">
    <w:name w:val="heading 2"/>
    <w:basedOn w:val="Normal"/>
    <w:next w:val="Normal"/>
    <w:qFormat/>
    <w:pPr>
      <w:keepNext/>
      <w:tabs>
        <w:tab w:val="left" w:pos="0"/>
        <w:tab w:val="left" w:pos="720"/>
        <w:tab w:val="left" w:pos="1080"/>
        <w:tab w:val="left" w:pos="1440"/>
      </w:tabs>
      <w:ind w:left="1800" w:hanging="1800"/>
      <w:jc w:val="both"/>
      <w:outlineLvl w:val="1"/>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32"/>
    </w:rPr>
  </w:style>
  <w:style w:type="paragraph" w:styleId="BodyText2">
    <w:name w:val="Body Text 2"/>
    <w:basedOn w:val="Normal"/>
    <w:semiHidden/>
    <w:pPr>
      <w:jc w:val="both"/>
    </w:pPr>
    <w:rPr>
      <w:sz w:val="36"/>
    </w:rPr>
  </w:style>
  <w:style w:type="paragraph" w:styleId="BodyTextIndent">
    <w:name w:val="Body Text Indent"/>
    <w:basedOn w:val="Normal"/>
    <w:semiHidden/>
    <w:pPr>
      <w:autoSpaceDE w:val="0"/>
      <w:autoSpaceDN w:val="0"/>
      <w:adjustRightInd w:val="0"/>
      <w:spacing w:line="440" w:lineRule="atLeast"/>
      <w:ind w:left="1800"/>
      <w:jc w:val="both"/>
    </w:pPr>
    <w:rPr>
      <w:b/>
      <w:i/>
      <w:sz w:val="36"/>
    </w:rPr>
  </w:style>
  <w:style w:type="paragraph" w:styleId="BodyText3">
    <w:name w:val="Body Text 3"/>
    <w:basedOn w:val="Normal"/>
    <w:semiHidden/>
    <w:rPr>
      <w:sz w:val="36"/>
    </w:rPr>
  </w:style>
  <w:style w:type="paragraph" w:customStyle="1" w:styleId="body">
    <w:name w:val="body"/>
    <w:basedOn w:val="Normal"/>
    <w:pPr>
      <w:widowControl w:val="0"/>
      <w:tabs>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s>
      <w:spacing w:line="439" w:lineRule="atLeast"/>
      <w:ind w:left="2520"/>
      <w:jc w:val="both"/>
    </w:pPr>
    <w:rPr>
      <w:rFonts w:ascii="Ottawa" w:hAnsi="Ottawa"/>
      <w:color w:val="000000"/>
      <w:sz w:val="34"/>
    </w:rPr>
  </w:style>
  <w:style w:type="paragraph" w:customStyle="1" w:styleId="ruberic">
    <w:name w:val="ruberi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color w:val="000000"/>
    </w:rPr>
  </w:style>
  <w:style w:type="paragraph" w:styleId="BodyTextIndent2">
    <w:name w:val="Body Text Indent 2"/>
    <w:basedOn w:val="Normal"/>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line="440" w:lineRule="atLeast"/>
      <w:ind w:left="1800"/>
      <w:jc w:val="both"/>
    </w:pPr>
    <w:rPr>
      <w:b/>
      <w:snapToGrid w:val="0"/>
      <w:sz w:val="36"/>
    </w:rPr>
  </w:style>
  <w:style w:type="paragraph" w:styleId="BodyTextIndent3">
    <w:name w:val="Body Text Indent 3"/>
    <w:basedOn w:val="Normal"/>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800"/>
      <w:jc w:val="both"/>
    </w:pPr>
    <w:rPr>
      <w:b/>
      <w:snapToGrid w:val="0"/>
      <w:color w:val="000000"/>
      <w:sz w:val="36"/>
    </w:rPr>
  </w:style>
  <w:style w:type="paragraph" w:styleId="Title">
    <w:name w:val="Title"/>
    <w:basedOn w:val="Normal"/>
    <w:link w:val="TitleChar"/>
    <w:qFormat/>
    <w:rsid w:val="00FE06D8"/>
    <w:pPr>
      <w:jc w:val="center"/>
    </w:pPr>
    <w:rPr>
      <w:color w:val="000000"/>
      <w:sz w:val="40"/>
      <w:szCs w:val="24"/>
    </w:rPr>
  </w:style>
  <w:style w:type="character" w:customStyle="1" w:styleId="TitleChar">
    <w:name w:val="Title Char"/>
    <w:link w:val="Title"/>
    <w:rsid w:val="00FE06D8"/>
    <w:rPr>
      <w:color w:val="000000"/>
      <w:sz w:val="40"/>
      <w:szCs w:val="24"/>
    </w:rPr>
  </w:style>
  <w:style w:type="paragraph" w:customStyle="1" w:styleId="Headline">
    <w:name w:val="Headline"/>
    <w:rsid w:val="000E750B"/>
    <w:pPr>
      <w:autoSpaceDE w:val="0"/>
      <w:autoSpaceDN w:val="0"/>
      <w:adjustRightInd w:val="0"/>
      <w:jc w:val="center"/>
    </w:pPr>
    <w:rPr>
      <w:rFonts w:ascii="Lincoln" w:hAnsi="Lincoln" w:cs="Lincoln"/>
      <w:color w:val="000000"/>
      <w:sz w:val="48"/>
      <w:szCs w:val="48"/>
      <w:u w:val="single"/>
    </w:rPr>
  </w:style>
  <w:style w:type="paragraph" w:customStyle="1" w:styleId="start">
    <w:name w:val="start"/>
    <w:rsid w:val="000E750B"/>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Church is dark, with only such artificial light as is necessary, when the service is to begin</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is dark, with only such artificial light as is necessary, when the service is to begin</dc:title>
  <dc:subject/>
  <dc:creator>ICCECSEA</dc:creator>
  <cp:keywords/>
  <cp:lastModifiedBy>EMEE ABALAJEN</cp:lastModifiedBy>
  <cp:revision>3</cp:revision>
  <cp:lastPrinted>2016-03-16T05:17:00Z</cp:lastPrinted>
  <dcterms:created xsi:type="dcterms:W3CDTF">2020-04-06T12:55:00Z</dcterms:created>
  <dcterms:modified xsi:type="dcterms:W3CDTF">2020-04-07T07:44:00Z</dcterms:modified>
</cp:coreProperties>
</file>